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E70CE" w14:textId="7C00CC20" w:rsidR="00FE336B" w:rsidRPr="008B10CC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>«Утверждаю»</w:t>
      </w:r>
    </w:p>
    <w:p w14:paraId="1CA746DB" w14:textId="77777777" w:rsidR="001C154D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 xml:space="preserve">Заместитель </w:t>
      </w:r>
      <w:r w:rsidR="00107E7C" w:rsidRPr="008B10CC">
        <w:rPr>
          <w:rFonts w:ascii="Times New Roman" w:hAnsi="Times New Roman"/>
          <w:sz w:val="24"/>
          <w:szCs w:val="24"/>
        </w:rPr>
        <w:t>Г</w:t>
      </w:r>
      <w:r w:rsidRPr="008B10CC">
        <w:rPr>
          <w:rFonts w:ascii="Times New Roman" w:hAnsi="Times New Roman"/>
          <w:sz w:val="24"/>
          <w:szCs w:val="24"/>
        </w:rPr>
        <w:t>енерального</w:t>
      </w:r>
    </w:p>
    <w:p w14:paraId="618A7530" w14:textId="6307D634" w:rsidR="00FE336B" w:rsidRPr="008B10CC" w:rsidRDefault="001C154D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FE336B" w:rsidRPr="008B10CC">
        <w:rPr>
          <w:rFonts w:ascii="Times New Roman" w:hAnsi="Times New Roman"/>
          <w:sz w:val="24"/>
          <w:szCs w:val="24"/>
        </w:rPr>
        <w:t>иректора</w:t>
      </w:r>
      <w:r>
        <w:rPr>
          <w:rFonts w:ascii="Times New Roman" w:hAnsi="Times New Roman"/>
          <w:sz w:val="24"/>
          <w:szCs w:val="24"/>
        </w:rPr>
        <w:t xml:space="preserve"> – г</w:t>
      </w:r>
      <w:r w:rsidR="00FE336B" w:rsidRPr="008B10CC">
        <w:rPr>
          <w:rFonts w:ascii="Times New Roman" w:hAnsi="Times New Roman"/>
          <w:sz w:val="24"/>
          <w:szCs w:val="24"/>
        </w:rPr>
        <w:t>лавный инженер</w:t>
      </w:r>
    </w:p>
    <w:p w14:paraId="17BE90ED" w14:textId="77777777" w:rsidR="00FE336B" w:rsidRPr="008B10CC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>ОАО «</w:t>
      </w:r>
      <w:proofErr w:type="spellStart"/>
      <w:r w:rsidRPr="008B10CC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8B10CC">
        <w:rPr>
          <w:rFonts w:ascii="Times New Roman" w:hAnsi="Times New Roman"/>
          <w:sz w:val="24"/>
          <w:szCs w:val="24"/>
        </w:rPr>
        <w:t xml:space="preserve"> ГЭС-1»</w:t>
      </w:r>
    </w:p>
    <w:p w14:paraId="04CA8973" w14:textId="20D309F6" w:rsidR="00FE336B" w:rsidRPr="008B10CC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>___________</w:t>
      </w:r>
      <w:r w:rsidR="001E32EE">
        <w:rPr>
          <w:rFonts w:ascii="Times New Roman" w:hAnsi="Times New Roman"/>
          <w:sz w:val="24"/>
          <w:szCs w:val="24"/>
        </w:rPr>
        <w:t>_</w:t>
      </w:r>
      <w:r w:rsidRPr="008B10CC">
        <w:rPr>
          <w:rFonts w:ascii="Times New Roman" w:hAnsi="Times New Roman"/>
          <w:sz w:val="24"/>
          <w:szCs w:val="24"/>
        </w:rPr>
        <w:t>___ В.</w:t>
      </w:r>
      <w:r w:rsidR="00DA75BC">
        <w:rPr>
          <w:rFonts w:ascii="Times New Roman" w:hAnsi="Times New Roman"/>
          <w:sz w:val="24"/>
          <w:szCs w:val="24"/>
        </w:rPr>
        <w:t>В</w:t>
      </w:r>
      <w:r w:rsidRPr="008B10CC">
        <w:rPr>
          <w:rFonts w:ascii="Times New Roman" w:hAnsi="Times New Roman"/>
          <w:sz w:val="24"/>
          <w:szCs w:val="24"/>
        </w:rPr>
        <w:t>. Ко</w:t>
      </w:r>
      <w:r w:rsidR="00DA75BC">
        <w:rPr>
          <w:rFonts w:ascii="Times New Roman" w:hAnsi="Times New Roman"/>
          <w:sz w:val="24"/>
          <w:szCs w:val="24"/>
        </w:rPr>
        <w:t>зло</w:t>
      </w:r>
      <w:r w:rsidRPr="008B10CC">
        <w:rPr>
          <w:rFonts w:ascii="Times New Roman" w:hAnsi="Times New Roman"/>
          <w:sz w:val="24"/>
          <w:szCs w:val="24"/>
        </w:rPr>
        <w:t xml:space="preserve">в </w:t>
      </w:r>
    </w:p>
    <w:p w14:paraId="6907C0D7" w14:textId="0B9C026D" w:rsidR="00FE336B" w:rsidRPr="008B10CC" w:rsidRDefault="00FC1180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  <w:r w:rsidRPr="008B10CC">
        <w:rPr>
          <w:rFonts w:ascii="Times New Roman" w:hAnsi="Times New Roman"/>
          <w:sz w:val="24"/>
          <w:szCs w:val="24"/>
        </w:rPr>
        <w:t>« __</w:t>
      </w:r>
      <w:r w:rsidR="00FE336B" w:rsidRPr="008B10CC">
        <w:rPr>
          <w:rFonts w:ascii="Times New Roman" w:hAnsi="Times New Roman"/>
          <w:sz w:val="24"/>
          <w:szCs w:val="24"/>
        </w:rPr>
        <w:t xml:space="preserve"> » ______</w:t>
      </w:r>
      <w:r w:rsidR="00B157F2" w:rsidRPr="008B10CC">
        <w:rPr>
          <w:rFonts w:ascii="Times New Roman" w:hAnsi="Times New Roman"/>
          <w:sz w:val="24"/>
          <w:szCs w:val="24"/>
        </w:rPr>
        <w:t>_</w:t>
      </w:r>
      <w:r w:rsidR="001E32EE">
        <w:rPr>
          <w:rFonts w:ascii="Times New Roman" w:hAnsi="Times New Roman"/>
          <w:sz w:val="24"/>
          <w:szCs w:val="24"/>
        </w:rPr>
        <w:t>__</w:t>
      </w:r>
      <w:r w:rsidR="00FE336B" w:rsidRPr="008B10CC">
        <w:rPr>
          <w:rFonts w:ascii="Times New Roman" w:hAnsi="Times New Roman"/>
          <w:sz w:val="24"/>
          <w:szCs w:val="24"/>
        </w:rPr>
        <w:t>_____ 202</w:t>
      </w:r>
      <w:r w:rsidR="00EC0F96">
        <w:rPr>
          <w:rFonts w:ascii="Times New Roman" w:hAnsi="Times New Roman"/>
          <w:sz w:val="24"/>
          <w:szCs w:val="24"/>
        </w:rPr>
        <w:t>4</w:t>
      </w:r>
      <w:r w:rsidR="00FE336B" w:rsidRPr="008B10CC">
        <w:rPr>
          <w:rFonts w:ascii="Times New Roman" w:hAnsi="Times New Roman"/>
          <w:sz w:val="24"/>
          <w:szCs w:val="24"/>
        </w:rPr>
        <w:t xml:space="preserve"> г.</w:t>
      </w:r>
    </w:p>
    <w:p w14:paraId="697DDD8E" w14:textId="5C5C7F68" w:rsidR="00FE336B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</w:p>
    <w:p w14:paraId="6390B336" w14:textId="77777777" w:rsidR="001603B8" w:rsidRPr="008B10CC" w:rsidRDefault="001603B8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4"/>
          <w:szCs w:val="24"/>
        </w:rPr>
      </w:pPr>
    </w:p>
    <w:p w14:paraId="1CA98E8B" w14:textId="740CF2A3" w:rsidR="00E11125" w:rsidRPr="00A85BFB" w:rsidRDefault="00E11125" w:rsidP="00275B9C">
      <w:pPr>
        <w:spacing w:after="24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A85BFB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услуг</w:t>
      </w:r>
    </w:p>
    <w:p w14:paraId="5A8C828D" w14:textId="61802559" w:rsidR="007F7337" w:rsidRPr="00AF1F78" w:rsidRDefault="007F7337" w:rsidP="007F73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1F78">
        <w:rPr>
          <w:rFonts w:ascii="Times New Roman" w:hAnsi="Times New Roman"/>
          <w:sz w:val="24"/>
          <w:szCs w:val="24"/>
        </w:rPr>
        <w:t>Основание для проведения</w:t>
      </w:r>
      <w:r w:rsidR="00EC0F96">
        <w:rPr>
          <w:rFonts w:ascii="Times New Roman" w:hAnsi="Times New Roman"/>
          <w:sz w:val="24"/>
          <w:szCs w:val="24"/>
        </w:rPr>
        <w:t xml:space="preserve"> ГКПЗ </w:t>
      </w:r>
      <w:r w:rsidRPr="00AF1F78">
        <w:rPr>
          <w:rFonts w:ascii="Times New Roman" w:hAnsi="Times New Roman"/>
          <w:sz w:val="24"/>
          <w:szCs w:val="24"/>
        </w:rPr>
        <w:t>на 2025</w:t>
      </w:r>
      <w:r w:rsidR="005D470A">
        <w:rPr>
          <w:rFonts w:ascii="Times New Roman" w:hAnsi="Times New Roman"/>
          <w:sz w:val="24"/>
          <w:szCs w:val="24"/>
        </w:rPr>
        <w:t xml:space="preserve"> </w:t>
      </w:r>
      <w:r w:rsidRPr="00AF1F78">
        <w:rPr>
          <w:rFonts w:ascii="Times New Roman" w:hAnsi="Times New Roman"/>
          <w:sz w:val="24"/>
          <w:szCs w:val="24"/>
        </w:rPr>
        <w:t>г</w:t>
      </w:r>
      <w:r w:rsidR="00EC0F96">
        <w:rPr>
          <w:rFonts w:ascii="Times New Roman" w:hAnsi="Times New Roman"/>
          <w:sz w:val="24"/>
          <w:szCs w:val="24"/>
        </w:rPr>
        <w:t>ода, л</w:t>
      </w:r>
      <w:r w:rsidRPr="007F7337">
        <w:rPr>
          <w:rFonts w:ascii="Times New Roman" w:hAnsi="Times New Roman"/>
          <w:sz w:val="24"/>
          <w:szCs w:val="24"/>
        </w:rPr>
        <w:t>от</w:t>
      </w:r>
      <w:r w:rsidR="005D470A">
        <w:rPr>
          <w:rFonts w:ascii="Times New Roman" w:hAnsi="Times New Roman"/>
          <w:sz w:val="24"/>
          <w:szCs w:val="24"/>
        </w:rPr>
        <w:t xml:space="preserve"> №</w:t>
      </w:r>
      <w:r w:rsidRPr="007F7337">
        <w:rPr>
          <w:rFonts w:ascii="Times New Roman" w:hAnsi="Times New Roman"/>
          <w:sz w:val="24"/>
          <w:szCs w:val="24"/>
        </w:rPr>
        <w:t>25.000045</w:t>
      </w:r>
      <w:r w:rsidR="005D470A">
        <w:rPr>
          <w:rFonts w:ascii="Times New Roman" w:hAnsi="Times New Roman"/>
          <w:sz w:val="24"/>
          <w:szCs w:val="24"/>
        </w:rPr>
        <w:t xml:space="preserve"> «</w:t>
      </w:r>
      <w:r w:rsidR="005D470A" w:rsidRPr="005D470A">
        <w:rPr>
          <w:rFonts w:ascii="Times New Roman" w:hAnsi="Times New Roman"/>
          <w:sz w:val="24"/>
          <w:szCs w:val="24"/>
        </w:rPr>
        <w:t>Сервисное обслуживание информационно-диагностической системы БИНГ-3</w:t>
      </w:r>
      <w:r w:rsidR="005D470A">
        <w:rPr>
          <w:rFonts w:ascii="Times New Roman" w:hAnsi="Times New Roman"/>
          <w:sz w:val="24"/>
          <w:szCs w:val="24"/>
        </w:rPr>
        <w:t>»</w:t>
      </w:r>
    </w:p>
    <w:p w14:paraId="03280263" w14:textId="5F9AA173" w:rsidR="003E56AB" w:rsidRPr="00A85BFB" w:rsidRDefault="006836CD" w:rsidP="003677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1F78">
        <w:rPr>
          <w:rFonts w:ascii="Times New Roman" w:hAnsi="Times New Roman"/>
          <w:sz w:val="24"/>
          <w:szCs w:val="24"/>
        </w:rPr>
        <w:t>Наименование закупки:</w:t>
      </w:r>
      <w:r w:rsidR="00FF4153" w:rsidRPr="00AF1F78">
        <w:rPr>
          <w:rFonts w:ascii="Times New Roman" w:hAnsi="Times New Roman"/>
          <w:sz w:val="24"/>
          <w:szCs w:val="24"/>
        </w:rPr>
        <w:t xml:space="preserve"> </w:t>
      </w:r>
      <w:r w:rsidR="005D470A">
        <w:rPr>
          <w:rFonts w:ascii="Times New Roman" w:hAnsi="Times New Roman"/>
          <w:sz w:val="24"/>
          <w:szCs w:val="24"/>
        </w:rPr>
        <w:t>Сервисное</w:t>
      </w:r>
      <w:r w:rsidR="003677BB">
        <w:rPr>
          <w:rFonts w:ascii="Times New Roman" w:hAnsi="Times New Roman"/>
          <w:sz w:val="24"/>
          <w:szCs w:val="24"/>
        </w:rPr>
        <w:t xml:space="preserve"> обслуживани</w:t>
      </w:r>
      <w:r w:rsidR="00642C68">
        <w:rPr>
          <w:rFonts w:ascii="Times New Roman" w:hAnsi="Times New Roman"/>
          <w:sz w:val="24"/>
          <w:szCs w:val="24"/>
        </w:rPr>
        <w:t>е</w:t>
      </w:r>
      <w:r w:rsidR="003677BB">
        <w:rPr>
          <w:rFonts w:ascii="Times New Roman" w:hAnsi="Times New Roman"/>
          <w:sz w:val="24"/>
          <w:szCs w:val="24"/>
        </w:rPr>
        <w:t xml:space="preserve"> </w:t>
      </w:r>
      <w:r w:rsidR="003677BB" w:rsidRPr="003677BB">
        <w:rPr>
          <w:rFonts w:ascii="Times New Roman" w:hAnsi="Times New Roman"/>
          <w:sz w:val="24"/>
          <w:szCs w:val="24"/>
        </w:rPr>
        <w:t>информационно-диагностической системы БИНГ-3</w:t>
      </w:r>
      <w:r w:rsidR="007A7BD9">
        <w:rPr>
          <w:rFonts w:ascii="Times New Roman" w:hAnsi="Times New Roman"/>
          <w:sz w:val="24"/>
          <w:szCs w:val="24"/>
        </w:rPr>
        <w:t>.</w:t>
      </w:r>
    </w:p>
    <w:p w14:paraId="363A9733" w14:textId="582118FD" w:rsidR="003E56AB" w:rsidRDefault="003E56AB" w:rsidP="00690F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sz w:val="24"/>
          <w:szCs w:val="24"/>
        </w:rPr>
        <w:t>Начальная (предельн</w:t>
      </w:r>
      <w:r w:rsidR="00EC0F96">
        <w:rPr>
          <w:rFonts w:ascii="Times New Roman" w:hAnsi="Times New Roman"/>
          <w:sz w:val="24"/>
          <w:szCs w:val="24"/>
        </w:rPr>
        <w:t xml:space="preserve">ая) стоимость оказываемых услуг - </w:t>
      </w:r>
      <w:bookmarkStart w:id="0" w:name="_Hlk188865472"/>
      <w:r w:rsidR="00582437">
        <w:rPr>
          <w:rFonts w:ascii="Times New Roman" w:hAnsi="Times New Roman"/>
          <w:sz w:val="24"/>
          <w:szCs w:val="24"/>
        </w:rPr>
        <w:t>восемьсот двадцать восемь тысяч восемьсот сорок сем</w:t>
      </w:r>
      <w:r w:rsidR="002A4ADD">
        <w:rPr>
          <w:rFonts w:ascii="Times New Roman" w:hAnsi="Times New Roman"/>
          <w:sz w:val="24"/>
          <w:szCs w:val="24"/>
        </w:rPr>
        <w:t>ь</w:t>
      </w:r>
      <w:r w:rsidR="00582437">
        <w:rPr>
          <w:rFonts w:ascii="Times New Roman" w:hAnsi="Times New Roman"/>
          <w:sz w:val="24"/>
          <w:szCs w:val="24"/>
        </w:rPr>
        <w:t xml:space="preserve"> сомони</w:t>
      </w:r>
      <w:r w:rsidR="002A4ADD">
        <w:rPr>
          <w:rFonts w:ascii="Times New Roman" w:hAnsi="Times New Roman"/>
          <w:sz w:val="24"/>
          <w:szCs w:val="24"/>
        </w:rPr>
        <w:t xml:space="preserve">, 49 </w:t>
      </w:r>
      <w:proofErr w:type="spellStart"/>
      <w:r w:rsidR="002A4ADD">
        <w:rPr>
          <w:rFonts w:ascii="Times New Roman" w:hAnsi="Times New Roman"/>
          <w:sz w:val="24"/>
          <w:szCs w:val="24"/>
        </w:rPr>
        <w:t>дирам</w:t>
      </w:r>
      <w:bookmarkEnd w:id="0"/>
      <w:proofErr w:type="spellEnd"/>
      <w:r w:rsidR="00EC0F96">
        <w:rPr>
          <w:rFonts w:ascii="Times New Roman" w:hAnsi="Times New Roman"/>
          <w:sz w:val="24"/>
          <w:szCs w:val="24"/>
        </w:rPr>
        <w:t xml:space="preserve"> (</w:t>
      </w:r>
      <w:bookmarkStart w:id="1" w:name="_Hlk188865440"/>
      <w:r w:rsidR="00EC0F96">
        <w:rPr>
          <w:rFonts w:ascii="Times New Roman" w:hAnsi="Times New Roman"/>
          <w:sz w:val="24"/>
          <w:szCs w:val="24"/>
        </w:rPr>
        <w:t>828 847,49</w:t>
      </w:r>
      <w:r w:rsidR="002A4ADD">
        <w:rPr>
          <w:rFonts w:ascii="Times New Roman" w:hAnsi="Times New Roman"/>
          <w:sz w:val="24"/>
          <w:szCs w:val="24"/>
        </w:rPr>
        <w:t xml:space="preserve"> сомони</w:t>
      </w:r>
      <w:bookmarkEnd w:id="1"/>
      <w:r w:rsidR="00EC0F96">
        <w:rPr>
          <w:rFonts w:ascii="Times New Roman" w:hAnsi="Times New Roman"/>
          <w:sz w:val="24"/>
          <w:szCs w:val="24"/>
        </w:rPr>
        <w:t>)</w:t>
      </w:r>
      <w:r w:rsidR="00582437">
        <w:rPr>
          <w:rFonts w:ascii="Times New Roman" w:hAnsi="Times New Roman"/>
          <w:sz w:val="24"/>
          <w:szCs w:val="24"/>
        </w:rPr>
        <w:t>.</w:t>
      </w:r>
    </w:p>
    <w:p w14:paraId="70A60228" w14:textId="77777777" w:rsidR="008112B4" w:rsidRDefault="008112B4" w:rsidP="00715593">
      <w:pPr>
        <w:spacing w:before="120" w:after="120" w:line="23" w:lineRule="atLeast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14:paraId="0289C758" w14:textId="2534AB8D" w:rsidR="00E11125" w:rsidRDefault="00E11125" w:rsidP="00715593">
      <w:pPr>
        <w:spacing w:before="120" w:after="120" w:line="23" w:lineRule="atLeast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A85BF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D15CB21" w14:textId="77777777" w:rsidR="001C0CE3" w:rsidRDefault="00E11125" w:rsidP="004C685B">
      <w:pPr>
        <w:pStyle w:val="a3"/>
        <w:spacing w:before="120" w:after="120" w:line="23" w:lineRule="atLeast"/>
        <w:rPr>
          <w:sz w:val="24"/>
        </w:rPr>
      </w:pPr>
      <w:r w:rsidRPr="00A85BFB">
        <w:rPr>
          <w:sz w:val="24"/>
        </w:rPr>
        <w:t>Техническое задание</w:t>
      </w:r>
    </w:p>
    <w:p w14:paraId="26473677" w14:textId="3D09386C" w:rsidR="000A39D1" w:rsidRDefault="002C50D3" w:rsidP="000A39D1">
      <w:pPr>
        <w:pStyle w:val="a3"/>
        <w:spacing w:before="120" w:line="20" w:lineRule="atLeast"/>
        <w:rPr>
          <w:sz w:val="24"/>
        </w:rPr>
      </w:pPr>
      <w:r w:rsidRPr="00A85BFB">
        <w:rPr>
          <w:sz w:val="24"/>
        </w:rPr>
        <w:t xml:space="preserve">на оказание услуг по </w:t>
      </w:r>
      <w:r w:rsidR="00EC0F96">
        <w:rPr>
          <w:sz w:val="24"/>
        </w:rPr>
        <w:t xml:space="preserve">сервисное </w:t>
      </w:r>
      <w:r w:rsidR="00193CCA" w:rsidRPr="00A85BFB">
        <w:rPr>
          <w:sz w:val="24"/>
        </w:rPr>
        <w:t xml:space="preserve"> обслуживани</w:t>
      </w:r>
      <w:r w:rsidR="00EC0F96">
        <w:rPr>
          <w:sz w:val="24"/>
        </w:rPr>
        <w:t>е</w:t>
      </w:r>
      <w:r w:rsidR="00193CCA" w:rsidRPr="00A85BFB">
        <w:rPr>
          <w:sz w:val="24"/>
        </w:rPr>
        <w:t xml:space="preserve"> </w:t>
      </w:r>
      <w:bookmarkStart w:id="2" w:name="_GoBack"/>
      <w:bookmarkEnd w:id="2"/>
    </w:p>
    <w:p w14:paraId="78305587" w14:textId="4DB14F97" w:rsidR="002C50D3" w:rsidRPr="00A85BFB" w:rsidRDefault="00DA75BC" w:rsidP="000A39D1">
      <w:pPr>
        <w:pStyle w:val="a3"/>
        <w:spacing w:after="240" w:line="20" w:lineRule="atLeast"/>
        <w:rPr>
          <w:sz w:val="24"/>
        </w:rPr>
      </w:pPr>
      <w:r w:rsidRPr="00DA75BC">
        <w:rPr>
          <w:sz w:val="24"/>
        </w:rPr>
        <w:t>информационно-диагностической системы (далее ИДС) БИНГ-3</w:t>
      </w:r>
    </w:p>
    <w:p w14:paraId="5BFD75E0" w14:textId="77777777" w:rsidR="00E11125" w:rsidRPr="00A85BFB" w:rsidRDefault="00E11125" w:rsidP="00690FC8">
      <w:pPr>
        <w:pStyle w:val="a3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sz w:val="24"/>
        </w:rPr>
      </w:pPr>
      <w:r w:rsidRPr="00A85BFB">
        <w:rPr>
          <w:sz w:val="24"/>
        </w:rPr>
        <w:t>Общие требования:</w:t>
      </w:r>
    </w:p>
    <w:p w14:paraId="259FF369" w14:textId="77777777" w:rsidR="00E11125" w:rsidRPr="00A85BFB" w:rsidRDefault="00945A59" w:rsidP="006E3E58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Т</w:t>
      </w:r>
      <w:r w:rsidR="00E11125" w:rsidRPr="00A85BFB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85BFB">
        <w:rPr>
          <w:rFonts w:ascii="Times New Roman" w:hAnsi="Times New Roman"/>
          <w:i/>
          <w:sz w:val="24"/>
          <w:szCs w:val="24"/>
        </w:rPr>
        <w:t xml:space="preserve"> – </w:t>
      </w:r>
      <w:r w:rsidR="00704F5D" w:rsidRPr="00A85BFB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85431" w:rsidRPr="00A85BFB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85431" w:rsidRPr="00A85BFB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385431" w:rsidRPr="00A85BFB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85431" w:rsidRPr="00A85BFB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385431" w:rsidRPr="00A85BFB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385431" w:rsidRPr="00A85BFB">
        <w:rPr>
          <w:rFonts w:ascii="Times New Roman" w:hAnsi="Times New Roman"/>
          <w:sz w:val="24"/>
          <w:szCs w:val="24"/>
        </w:rPr>
        <w:t xml:space="preserve"> ГЭС-1.</w:t>
      </w:r>
    </w:p>
    <w:p w14:paraId="7702C970" w14:textId="19D4F994" w:rsidR="00245916" w:rsidRPr="00245916" w:rsidRDefault="00945A59" w:rsidP="006E3E58">
      <w:pPr>
        <w:numPr>
          <w:ilvl w:val="0"/>
          <w:numId w:val="1"/>
        </w:numPr>
        <w:tabs>
          <w:tab w:val="left" w:pos="1134"/>
        </w:tabs>
        <w:spacing w:after="0"/>
        <w:ind w:left="425" w:hanging="357"/>
        <w:rPr>
          <w:rFonts w:ascii="Times New Roman" w:hAnsi="Times New Roman"/>
          <w:spacing w:val="5"/>
          <w:sz w:val="24"/>
          <w:szCs w:val="24"/>
          <w:lang w:eastAsia="ru-RU" w:bidi="ru-RU"/>
        </w:rPr>
      </w:pPr>
      <w:r w:rsidRPr="00245916">
        <w:rPr>
          <w:rFonts w:ascii="Times New Roman" w:hAnsi="Times New Roman"/>
          <w:i/>
          <w:sz w:val="24"/>
          <w:szCs w:val="24"/>
        </w:rPr>
        <w:t>Т</w:t>
      </w:r>
      <w:r w:rsidR="00E11125" w:rsidRPr="0024591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</w:t>
      </w:r>
      <w:r w:rsidR="00025D34">
        <w:rPr>
          <w:rFonts w:ascii="Times New Roman" w:hAnsi="Times New Roman"/>
          <w:i/>
          <w:sz w:val="24"/>
          <w:szCs w:val="24"/>
        </w:rPr>
        <w:t xml:space="preserve"> приложение №1</w:t>
      </w:r>
      <w:r w:rsidR="00E11125" w:rsidRPr="00245916">
        <w:rPr>
          <w:rFonts w:ascii="Times New Roman" w:hAnsi="Times New Roman"/>
          <w:i/>
          <w:sz w:val="24"/>
          <w:szCs w:val="24"/>
        </w:rPr>
        <w:t>)</w:t>
      </w:r>
      <w:r w:rsidR="00025D34">
        <w:rPr>
          <w:rFonts w:ascii="Times New Roman" w:hAnsi="Times New Roman"/>
          <w:i/>
          <w:sz w:val="24"/>
          <w:szCs w:val="24"/>
        </w:rPr>
        <w:t xml:space="preserve"> </w:t>
      </w:r>
    </w:p>
    <w:p w14:paraId="5A9CC9C9" w14:textId="5C6DDD40" w:rsidR="00245916" w:rsidRPr="00245916" w:rsidRDefault="00245916" w:rsidP="00AF1F78">
      <w:pPr>
        <w:tabs>
          <w:tab w:val="left" w:pos="1134"/>
        </w:tabs>
        <w:spacing w:after="0"/>
        <w:ind w:left="425"/>
        <w:rPr>
          <w:rFonts w:ascii="Times New Roman" w:hAnsi="Times New Roman"/>
          <w:spacing w:val="5"/>
          <w:sz w:val="24"/>
          <w:szCs w:val="24"/>
          <w:lang w:eastAsia="ru-RU" w:bidi="ru-RU"/>
        </w:rPr>
      </w:pP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Начало 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>работ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>:</w:t>
      </w:r>
      <w:r w:rsidR="007A7BD9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  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 </w:t>
      </w:r>
      <w:r w:rsidR="00813F7E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6759D7">
        <w:rPr>
          <w:rFonts w:ascii="Times New Roman" w:hAnsi="Times New Roman"/>
          <w:spacing w:val="5"/>
          <w:sz w:val="24"/>
          <w:szCs w:val="24"/>
          <w:lang w:eastAsia="ru-RU" w:bidi="ru-RU"/>
        </w:rPr>
        <w:t>03</w:t>
      </w:r>
      <w:r w:rsidR="00EC0F96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  <w:r w:rsidR="00AF1F78">
        <w:rPr>
          <w:rFonts w:ascii="Times New Roman" w:hAnsi="Times New Roman"/>
          <w:spacing w:val="5"/>
          <w:sz w:val="24"/>
          <w:szCs w:val="24"/>
          <w:lang w:eastAsia="ru-RU" w:bidi="ru-RU"/>
        </w:rPr>
        <w:t>0</w:t>
      </w:r>
      <w:r w:rsidR="007F2F3F">
        <w:rPr>
          <w:rFonts w:ascii="Times New Roman" w:hAnsi="Times New Roman"/>
          <w:spacing w:val="5"/>
          <w:sz w:val="24"/>
          <w:szCs w:val="24"/>
          <w:lang w:eastAsia="ru-RU" w:bidi="ru-RU"/>
        </w:rPr>
        <w:t>3</w:t>
      </w:r>
      <w:r w:rsidR="00AF1F78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>202</w:t>
      </w:r>
      <w:r w:rsidR="00275B9C">
        <w:rPr>
          <w:rFonts w:ascii="Times New Roman" w:hAnsi="Times New Roman"/>
          <w:spacing w:val="5"/>
          <w:sz w:val="24"/>
          <w:szCs w:val="24"/>
          <w:lang w:eastAsia="ru-RU" w:bidi="ru-RU"/>
        </w:rPr>
        <w:t>5</w:t>
      </w: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>г.</w:t>
      </w:r>
    </w:p>
    <w:p w14:paraId="0449BF3E" w14:textId="5BCDCE30" w:rsidR="00E11125" w:rsidRPr="00245916" w:rsidRDefault="00245916" w:rsidP="00AF1F78">
      <w:pPr>
        <w:tabs>
          <w:tab w:val="left" w:pos="1134"/>
        </w:tabs>
        <w:spacing w:after="0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Окончание 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>работ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: </w:t>
      </w:r>
      <w:r w:rsidR="006759D7">
        <w:rPr>
          <w:rFonts w:ascii="Times New Roman" w:hAnsi="Times New Roman"/>
          <w:spacing w:val="5"/>
          <w:sz w:val="24"/>
          <w:szCs w:val="24"/>
          <w:lang w:eastAsia="ru-RU" w:bidi="ru-RU"/>
        </w:rPr>
        <w:t>19.</w:t>
      </w:r>
      <w:r w:rsidR="00AF1F78">
        <w:rPr>
          <w:rFonts w:ascii="Times New Roman" w:hAnsi="Times New Roman"/>
          <w:spacing w:val="5"/>
          <w:sz w:val="24"/>
          <w:szCs w:val="24"/>
          <w:lang w:eastAsia="ru-RU" w:bidi="ru-RU"/>
        </w:rPr>
        <w:t>12.</w:t>
      </w: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>202</w:t>
      </w:r>
      <w:r w:rsidR="00275B9C">
        <w:rPr>
          <w:rFonts w:ascii="Times New Roman" w:hAnsi="Times New Roman"/>
          <w:spacing w:val="5"/>
          <w:sz w:val="24"/>
          <w:szCs w:val="24"/>
          <w:lang w:eastAsia="ru-RU" w:bidi="ru-RU"/>
        </w:rPr>
        <w:t>5</w:t>
      </w:r>
      <w:r w:rsidRPr="00245916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="00347C67">
        <w:rPr>
          <w:rFonts w:ascii="Times New Roman" w:hAnsi="Times New Roman"/>
          <w:spacing w:val="5"/>
          <w:sz w:val="24"/>
          <w:szCs w:val="24"/>
          <w:lang w:eastAsia="ru-RU" w:bidi="ru-RU"/>
        </w:rPr>
        <w:t>.</w:t>
      </w:r>
    </w:p>
    <w:p w14:paraId="1C3A5490" w14:textId="4531151E" w:rsidR="00BD5ECC" w:rsidRPr="00A85BFB" w:rsidRDefault="00945A59" w:rsidP="00AF1F78">
      <w:pPr>
        <w:numPr>
          <w:ilvl w:val="0"/>
          <w:numId w:val="1"/>
        </w:numPr>
        <w:tabs>
          <w:tab w:val="clear" w:pos="567"/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Т</w:t>
      </w:r>
      <w:r w:rsidR="00347FCF" w:rsidRPr="00A85BF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A85BF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A85BFB">
        <w:rPr>
          <w:rFonts w:ascii="Times New Roman" w:hAnsi="Times New Roman"/>
          <w:i/>
          <w:sz w:val="24"/>
          <w:szCs w:val="24"/>
        </w:rPr>
        <w:t>(</w:t>
      </w:r>
      <w:r w:rsidR="00347FCF" w:rsidRPr="00A85BFB">
        <w:rPr>
          <w:rFonts w:ascii="Times New Roman" w:hAnsi="Times New Roman"/>
          <w:i/>
          <w:sz w:val="24"/>
          <w:szCs w:val="24"/>
        </w:rPr>
        <w:t>оплаты</w:t>
      </w:r>
      <w:r w:rsidR="0003219E" w:rsidRPr="00A85BFB">
        <w:rPr>
          <w:rFonts w:ascii="Times New Roman" w:hAnsi="Times New Roman"/>
          <w:i/>
          <w:sz w:val="24"/>
          <w:szCs w:val="24"/>
        </w:rPr>
        <w:t>)</w:t>
      </w:r>
      <w:r w:rsidR="00347FCF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A85BFB">
        <w:rPr>
          <w:rFonts w:ascii="Times New Roman" w:hAnsi="Times New Roman"/>
          <w:i/>
          <w:sz w:val="24"/>
          <w:szCs w:val="24"/>
        </w:rPr>
        <w:t>–</w:t>
      </w:r>
      <w:r w:rsidR="00DE4379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DE4379" w:rsidRPr="00A85BFB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14:paraId="04CAE425" w14:textId="7BBA99E0" w:rsidR="00E82E7A" w:rsidRPr="0095734C" w:rsidRDefault="00945A59" w:rsidP="00FF5C69">
      <w:pPr>
        <w:numPr>
          <w:ilvl w:val="0"/>
          <w:numId w:val="1"/>
        </w:numPr>
        <w:tabs>
          <w:tab w:val="clear" w:pos="567"/>
          <w:tab w:val="num" w:pos="454"/>
          <w:tab w:val="left" w:pos="1134"/>
        </w:tabs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95734C">
        <w:rPr>
          <w:rFonts w:ascii="Times New Roman" w:hAnsi="Times New Roman"/>
          <w:i/>
          <w:sz w:val="24"/>
          <w:szCs w:val="24"/>
        </w:rPr>
        <w:t>Т</w:t>
      </w:r>
      <w:r w:rsidR="00E11125" w:rsidRPr="0095734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5734C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5734C">
        <w:rPr>
          <w:rFonts w:ascii="Times New Roman" w:hAnsi="Times New Roman"/>
          <w:i/>
          <w:sz w:val="24"/>
          <w:szCs w:val="24"/>
        </w:rPr>
        <w:t>–</w:t>
      </w:r>
      <w:r w:rsidR="006F785C" w:rsidRPr="0095734C">
        <w:rPr>
          <w:rFonts w:ascii="Times New Roman" w:hAnsi="Times New Roman"/>
          <w:i/>
          <w:sz w:val="24"/>
          <w:szCs w:val="24"/>
        </w:rPr>
        <w:t xml:space="preserve"> </w:t>
      </w:r>
      <w:r w:rsidR="00546C5D" w:rsidRPr="0095734C">
        <w:rPr>
          <w:rFonts w:ascii="Times New Roman" w:hAnsi="Times New Roman"/>
          <w:sz w:val="24"/>
          <w:szCs w:val="24"/>
        </w:rPr>
        <w:t>в соответствии с требованиями</w:t>
      </w:r>
      <w:r w:rsidR="0095734C" w:rsidRPr="0095734C">
        <w:rPr>
          <w:rFonts w:ascii="Times New Roman" w:hAnsi="Times New Roman"/>
          <w:sz w:val="24"/>
          <w:szCs w:val="24"/>
        </w:rPr>
        <w:t>: 70238424.27.140.035-2009 «Гидроэлектростанции. Мониторинг и оценка технического состояния гидротехнических сооружений в процессе эксплуатации. Нормы и требования.», 70238424.27.140.025-2009 «Гидроэлектростанции. Контрольно-измерительные системы и аппаратура гидротехнических сооружений. Метрологическое обеспечение и оценка технического состояния и работоспособности. Нормы и требования»., 17330282.27.140.004-2008 «Контрольно-измерительные системы и аппаратура гидротехнических сооружений ГЭС. Условия создания. Нормы и требования»</w:t>
      </w:r>
      <w:r w:rsidR="00FF5C69">
        <w:rPr>
          <w:rFonts w:ascii="Times New Roman" w:hAnsi="Times New Roman"/>
          <w:sz w:val="24"/>
          <w:szCs w:val="24"/>
        </w:rPr>
        <w:t xml:space="preserve">, </w:t>
      </w:r>
      <w:r w:rsidR="00FF5C69" w:rsidRPr="00FF5C69">
        <w:rPr>
          <w:rFonts w:ascii="Times New Roman" w:hAnsi="Times New Roman"/>
          <w:sz w:val="24"/>
          <w:szCs w:val="24"/>
        </w:rPr>
        <w:t>СТО 17330282.27.140.021-2008 «Контрольно-измерительные системы и аппаратура гидротехнических сооружений ГЭС. Организация эксплуатации и технического обслуживания.</w:t>
      </w:r>
      <w:r w:rsidR="00546C5D" w:rsidRPr="0095734C">
        <w:rPr>
          <w:rFonts w:ascii="Times New Roman" w:hAnsi="Times New Roman"/>
          <w:sz w:val="24"/>
          <w:szCs w:val="24"/>
        </w:rPr>
        <w:t xml:space="preserve"> </w:t>
      </w:r>
    </w:p>
    <w:p w14:paraId="769F0C05" w14:textId="77777777" w:rsidR="00E11125" w:rsidRPr="00A85BFB" w:rsidRDefault="00945A59" w:rsidP="00E2358F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Т</w:t>
      </w:r>
      <w:r w:rsidR="00E11125" w:rsidRPr="00A85BFB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85BFB">
        <w:rPr>
          <w:rFonts w:ascii="Times New Roman" w:hAnsi="Times New Roman"/>
          <w:sz w:val="24"/>
          <w:szCs w:val="24"/>
        </w:rPr>
        <w:t xml:space="preserve"> </w:t>
      </w:r>
      <w:r w:rsidR="00954D6B" w:rsidRPr="00A85BFB">
        <w:rPr>
          <w:rFonts w:ascii="Times New Roman" w:hAnsi="Times New Roman"/>
          <w:sz w:val="24"/>
          <w:szCs w:val="24"/>
        </w:rPr>
        <w:t>–</w:t>
      </w:r>
      <w:r w:rsidR="00997E24" w:rsidRPr="00A85BFB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A85BFB">
        <w:rPr>
          <w:rFonts w:ascii="Times New Roman" w:hAnsi="Times New Roman"/>
          <w:sz w:val="24"/>
          <w:szCs w:val="24"/>
        </w:rPr>
        <w:t>т.</w:t>
      </w:r>
    </w:p>
    <w:p w14:paraId="4E9D1EF1" w14:textId="6D85461A" w:rsidR="00E11125" w:rsidRPr="00AF1F78" w:rsidRDefault="00945A59" w:rsidP="00AF1F78">
      <w:pPr>
        <w:numPr>
          <w:ilvl w:val="0"/>
          <w:numId w:val="1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F1F78">
        <w:rPr>
          <w:rFonts w:ascii="Times New Roman" w:hAnsi="Times New Roman"/>
          <w:i/>
          <w:sz w:val="24"/>
          <w:szCs w:val="24"/>
        </w:rPr>
        <w:t>Т</w:t>
      </w:r>
      <w:r w:rsidR="00E11125" w:rsidRPr="00AF1F78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AF1F78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AF1F78">
        <w:rPr>
          <w:rFonts w:ascii="Times New Roman" w:hAnsi="Times New Roman"/>
          <w:i/>
          <w:sz w:val="24"/>
          <w:szCs w:val="24"/>
        </w:rPr>
        <w:t>–</w:t>
      </w:r>
      <w:r w:rsidR="00997E24" w:rsidRPr="00AF1F78">
        <w:rPr>
          <w:rFonts w:ascii="Times New Roman" w:hAnsi="Times New Roman"/>
          <w:sz w:val="24"/>
          <w:szCs w:val="24"/>
        </w:rPr>
        <w:t xml:space="preserve"> </w:t>
      </w:r>
      <w:r w:rsidR="00E2358F" w:rsidRPr="00AF1F78">
        <w:rPr>
          <w:rFonts w:ascii="Times New Roman" w:hAnsi="Times New Roman"/>
          <w:sz w:val="24"/>
          <w:szCs w:val="24"/>
        </w:rPr>
        <w:t xml:space="preserve">Любая информация, полученная Исполнителем в ходе ознакомления с производственными активами Заказчика, к которой относятся и все знания о производственных активах Заказчика, содержанию его Производственных программ, производственных и бизнес-процессов Заказчика, которые Исполнитель получит или может получить в ходе выполнения ТО, является </w:t>
      </w:r>
      <w:r w:rsidR="00E2358F" w:rsidRPr="00AF1F78">
        <w:rPr>
          <w:rFonts w:ascii="Times New Roman" w:hAnsi="Times New Roman"/>
          <w:sz w:val="24"/>
          <w:szCs w:val="24"/>
        </w:rPr>
        <w:lastRenderedPageBreak/>
        <w:t>собственностью Заказчика и не может передаваться им третьим лицам, использоваться в своих целях, распространяться или тиражироваться любыми способами без письменного разрешения Заказчика</w:t>
      </w:r>
      <w:r w:rsidR="0095734C" w:rsidRPr="00AF1F78">
        <w:rPr>
          <w:rFonts w:ascii="Times New Roman" w:hAnsi="Times New Roman"/>
          <w:sz w:val="24"/>
          <w:szCs w:val="24"/>
        </w:rPr>
        <w:t>.</w:t>
      </w:r>
    </w:p>
    <w:p w14:paraId="7CB8D897" w14:textId="403CE610" w:rsidR="00E11125" w:rsidRPr="00A85BFB" w:rsidRDefault="00945A59" w:rsidP="00E2358F">
      <w:pPr>
        <w:numPr>
          <w:ilvl w:val="0"/>
          <w:numId w:val="1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И</w:t>
      </w:r>
      <w:r w:rsidR="00E11125" w:rsidRPr="00A85BFB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1D46B6" w:rsidRPr="00A85BFB">
        <w:rPr>
          <w:rFonts w:ascii="Times New Roman" w:hAnsi="Times New Roman"/>
          <w:i/>
          <w:sz w:val="24"/>
          <w:szCs w:val="24"/>
        </w:rPr>
        <w:t>–</w:t>
      </w:r>
      <w:r w:rsidR="00612661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DA2B57" w:rsidRPr="00A85BFB">
        <w:rPr>
          <w:rFonts w:ascii="Times New Roman" w:hAnsi="Times New Roman"/>
          <w:sz w:val="24"/>
          <w:szCs w:val="24"/>
        </w:rPr>
        <w:t>Отсутствуют.</w:t>
      </w:r>
    </w:p>
    <w:p w14:paraId="5A5A1F47" w14:textId="77777777" w:rsidR="00E11125" w:rsidRPr="00A85BFB" w:rsidRDefault="00945A59" w:rsidP="00E2358F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Т</w:t>
      </w:r>
      <w:r w:rsidR="00E11125" w:rsidRPr="00A85BFB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A85BFB">
        <w:rPr>
          <w:rFonts w:ascii="Times New Roman" w:hAnsi="Times New Roman"/>
          <w:i/>
          <w:sz w:val="24"/>
          <w:szCs w:val="24"/>
        </w:rPr>
        <w:t>–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D42A71" w:rsidRPr="00A85BFB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E6EBB89" w14:textId="77777777" w:rsidR="00E11125" w:rsidRPr="00A85BFB" w:rsidRDefault="00E11125" w:rsidP="00715593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240"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85BF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2046362" w14:textId="77777777" w:rsidR="0006424F" w:rsidRPr="00B037FF" w:rsidRDefault="00945A59" w:rsidP="00B037FF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B037FF">
        <w:rPr>
          <w:rFonts w:ascii="Times New Roman" w:hAnsi="Times New Roman"/>
          <w:i/>
          <w:sz w:val="24"/>
          <w:szCs w:val="24"/>
        </w:rPr>
        <w:t>Т</w:t>
      </w:r>
      <w:r w:rsidR="00012F9F" w:rsidRPr="00B037FF">
        <w:rPr>
          <w:rFonts w:ascii="Times New Roman" w:hAnsi="Times New Roman"/>
          <w:i/>
          <w:sz w:val="24"/>
          <w:szCs w:val="24"/>
        </w:rPr>
        <w:t>ребования к видам оказываемых услуг</w:t>
      </w:r>
      <w:r w:rsidR="00DE75E0" w:rsidRPr="00B037FF">
        <w:rPr>
          <w:rFonts w:ascii="Times New Roman" w:hAnsi="Times New Roman"/>
          <w:i/>
          <w:sz w:val="24"/>
          <w:szCs w:val="24"/>
        </w:rPr>
        <w:t xml:space="preserve">: </w:t>
      </w:r>
    </w:p>
    <w:p w14:paraId="56AE41CC" w14:textId="4525E622" w:rsidR="00B86530" w:rsidRPr="00B86530" w:rsidRDefault="00B86530" w:rsidP="001D2055">
      <w:pPr>
        <w:pStyle w:val="a8"/>
        <w:spacing w:after="0"/>
        <w:ind w:left="993"/>
        <w:jc w:val="both"/>
        <w:rPr>
          <w:rFonts w:ascii="Times New Roman" w:hAnsi="Times New Roman"/>
          <w:sz w:val="24"/>
          <w:szCs w:val="24"/>
          <w:u w:val="single"/>
        </w:rPr>
      </w:pPr>
      <w:r w:rsidRPr="00B86530">
        <w:rPr>
          <w:rFonts w:ascii="Times New Roman" w:hAnsi="Times New Roman"/>
          <w:sz w:val="24"/>
          <w:szCs w:val="24"/>
          <w:u w:val="single"/>
        </w:rPr>
        <w:t>а. Сервисное сопровождение:</w:t>
      </w:r>
    </w:p>
    <w:p w14:paraId="024961E2" w14:textId="01CFBFD6" w:rsidR="00F874EA" w:rsidRDefault="00AF1F78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</w:t>
      </w:r>
      <w:r w:rsidR="00F874EA" w:rsidRPr="00F874EA">
        <w:rPr>
          <w:rFonts w:ascii="Times New Roman" w:hAnsi="Times New Roman"/>
          <w:sz w:val="24"/>
          <w:szCs w:val="24"/>
        </w:rPr>
        <w:t xml:space="preserve"> состояния системы, выявление рисков и предотвращение проблем.  </w:t>
      </w:r>
      <w:r w:rsidR="003022A8" w:rsidRPr="00C061B4">
        <w:rPr>
          <w:rFonts w:ascii="Times New Roman" w:hAnsi="Times New Roman"/>
          <w:sz w:val="24"/>
          <w:szCs w:val="24"/>
        </w:rPr>
        <w:t xml:space="preserve"> </w:t>
      </w:r>
      <w:r w:rsidR="003022A8">
        <w:rPr>
          <w:rFonts w:ascii="Times New Roman" w:hAnsi="Times New Roman"/>
          <w:sz w:val="24"/>
          <w:szCs w:val="24"/>
        </w:rPr>
        <w:t xml:space="preserve">Обслуживание </w:t>
      </w:r>
      <w:r w:rsidR="00F874EA" w:rsidRPr="00F874EA">
        <w:rPr>
          <w:rFonts w:ascii="Times New Roman" w:hAnsi="Times New Roman"/>
          <w:sz w:val="24"/>
          <w:szCs w:val="24"/>
        </w:rPr>
        <w:t>ИДС БИНГ-3, в том числе периодическая проверка программного обеспечения и про</w:t>
      </w:r>
      <w:r w:rsidR="00F874EA">
        <w:rPr>
          <w:rFonts w:ascii="Times New Roman" w:hAnsi="Times New Roman"/>
          <w:sz w:val="24"/>
          <w:szCs w:val="24"/>
        </w:rPr>
        <w:t>граммного комплекса ИДС БИНГ</w:t>
      </w:r>
      <w:r>
        <w:rPr>
          <w:rFonts w:ascii="Times New Roman" w:hAnsi="Times New Roman"/>
          <w:sz w:val="24"/>
          <w:szCs w:val="24"/>
        </w:rPr>
        <w:t>-3</w:t>
      </w:r>
      <w:r w:rsidR="00F874EA">
        <w:rPr>
          <w:rFonts w:ascii="Times New Roman" w:hAnsi="Times New Roman"/>
          <w:sz w:val="24"/>
          <w:szCs w:val="24"/>
        </w:rPr>
        <w:t>;</w:t>
      </w:r>
    </w:p>
    <w:p w14:paraId="761F0CD7" w14:textId="01B79EC1" w:rsidR="00B86530" w:rsidRPr="00B86530" w:rsidRDefault="00B86530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устранение сбоев в работе системы БИНГ</w:t>
      </w:r>
      <w:r w:rsidR="00AF1F78">
        <w:rPr>
          <w:rFonts w:ascii="Times New Roman" w:hAnsi="Times New Roman"/>
          <w:sz w:val="24"/>
          <w:szCs w:val="24"/>
        </w:rPr>
        <w:t>-3</w:t>
      </w:r>
      <w:r w:rsidRPr="00B86530">
        <w:rPr>
          <w:rFonts w:ascii="Times New Roman" w:hAnsi="Times New Roman"/>
          <w:sz w:val="24"/>
          <w:szCs w:val="24"/>
        </w:rPr>
        <w:t>;</w:t>
      </w:r>
    </w:p>
    <w:p w14:paraId="203C9D3A" w14:textId="77777777" w:rsidR="00B86530" w:rsidRPr="00B86530" w:rsidRDefault="00B86530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восстановление системы в случае аварии или сбоя;</w:t>
      </w:r>
    </w:p>
    <w:p w14:paraId="50687D21" w14:textId="7C521326" w:rsidR="00B86530" w:rsidRDefault="00B86530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устранение неполадок и повреждений в ИДС БИНГ</w:t>
      </w:r>
      <w:r w:rsidR="00AF1F78">
        <w:rPr>
          <w:rFonts w:ascii="Times New Roman" w:hAnsi="Times New Roman"/>
          <w:sz w:val="24"/>
          <w:szCs w:val="24"/>
        </w:rPr>
        <w:t>-3</w:t>
      </w:r>
      <w:r w:rsidRPr="00B86530">
        <w:rPr>
          <w:rFonts w:ascii="Times New Roman" w:hAnsi="Times New Roman"/>
          <w:sz w:val="24"/>
          <w:szCs w:val="24"/>
        </w:rPr>
        <w:t>, выявленных эксплуатационным персоналом.</w:t>
      </w:r>
    </w:p>
    <w:p w14:paraId="18DE4E2C" w14:textId="450FF01A" w:rsidR="003E4705" w:rsidRDefault="003E4705" w:rsidP="001D2055">
      <w:pPr>
        <w:pStyle w:val="a8"/>
        <w:numPr>
          <w:ilvl w:val="0"/>
          <w:numId w:val="11"/>
        </w:numPr>
        <w:ind w:left="99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E4705">
        <w:rPr>
          <w:rFonts w:ascii="Times New Roman" w:hAnsi="Times New Roman"/>
          <w:sz w:val="24"/>
          <w:szCs w:val="24"/>
        </w:rPr>
        <w:t>роверка полноты базы данных, обновления программного обеспечения операционной системы и программного комплекса ИДС БИНГ-3 в целом.</w:t>
      </w:r>
    </w:p>
    <w:p w14:paraId="53954AA1" w14:textId="3899A4B9" w:rsidR="00B86530" w:rsidRPr="00B86530" w:rsidRDefault="00B86530" w:rsidP="001D2055">
      <w:pPr>
        <w:pStyle w:val="a8"/>
        <w:spacing w:after="0"/>
        <w:ind w:left="993"/>
        <w:jc w:val="both"/>
        <w:rPr>
          <w:rFonts w:ascii="Times New Roman" w:hAnsi="Times New Roman"/>
          <w:sz w:val="24"/>
          <w:szCs w:val="24"/>
          <w:u w:val="single"/>
        </w:rPr>
      </w:pPr>
      <w:r w:rsidRPr="00B86530">
        <w:rPr>
          <w:rFonts w:ascii="Times New Roman" w:hAnsi="Times New Roman"/>
          <w:sz w:val="24"/>
          <w:szCs w:val="24"/>
          <w:u w:val="single"/>
        </w:rPr>
        <w:t>б. Техническое сопровождение:</w:t>
      </w:r>
    </w:p>
    <w:p w14:paraId="215CF50E" w14:textId="58536AAB" w:rsidR="00B86530" w:rsidRDefault="00B86530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обновление системы, включая документацию на функционал, реализованный в рамках договора сопровождения;</w:t>
      </w:r>
    </w:p>
    <w:p w14:paraId="1330093A" w14:textId="5E855170" w:rsidR="00275EBE" w:rsidRDefault="00275EBE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275EBE">
        <w:rPr>
          <w:rFonts w:ascii="Times New Roman" w:hAnsi="Times New Roman"/>
          <w:sz w:val="24"/>
          <w:szCs w:val="24"/>
        </w:rPr>
        <w:t>размещени</w:t>
      </w:r>
      <w:r w:rsidR="00642C6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КИА</w:t>
      </w:r>
      <w:r w:rsidR="00C70A54">
        <w:rPr>
          <w:rFonts w:ascii="Times New Roman" w:hAnsi="Times New Roman"/>
          <w:sz w:val="24"/>
          <w:szCs w:val="24"/>
        </w:rPr>
        <w:t xml:space="preserve"> (кроме струнных закладных)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3D</w:t>
      </w:r>
      <w:r w:rsidR="00C70A54">
        <w:rPr>
          <w:rFonts w:ascii="Times New Roman" w:hAnsi="Times New Roman"/>
          <w:sz w:val="24"/>
          <w:szCs w:val="24"/>
        </w:rPr>
        <w:t xml:space="preserve"> модели</w:t>
      </w:r>
      <w:r w:rsidRPr="00275EB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возможностью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мгновенного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перехода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паспорту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измерительного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устройства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просмотра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установочных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параметров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имеющихся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EBE">
        <w:rPr>
          <w:rFonts w:ascii="Times New Roman" w:hAnsi="Times New Roman"/>
          <w:sz w:val="24"/>
          <w:szCs w:val="24"/>
        </w:rPr>
        <w:t>данных</w:t>
      </w:r>
      <w:r>
        <w:rPr>
          <w:rFonts w:ascii="Times New Roman" w:hAnsi="Times New Roman"/>
          <w:sz w:val="24"/>
          <w:szCs w:val="24"/>
        </w:rPr>
        <w:t>;</w:t>
      </w:r>
    </w:p>
    <w:p w14:paraId="24BB861F" w14:textId="3CD8660A" w:rsidR="00C70A54" w:rsidRDefault="00C70A54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C70A54">
        <w:rPr>
          <w:rFonts w:ascii="Times New Roman" w:hAnsi="Times New Roman"/>
          <w:sz w:val="24"/>
          <w:szCs w:val="24"/>
        </w:rPr>
        <w:t>отбор ИУ по положению на чертежах и 3D модели</w:t>
      </w:r>
      <w:r>
        <w:rPr>
          <w:rFonts w:ascii="Times New Roman" w:hAnsi="Times New Roman"/>
          <w:sz w:val="24"/>
          <w:szCs w:val="24"/>
        </w:rPr>
        <w:t>;</w:t>
      </w:r>
    </w:p>
    <w:p w14:paraId="13F7F43E" w14:textId="40B70C3C" w:rsidR="00275EBE" w:rsidRPr="00B86530" w:rsidRDefault="00C70A54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C70A54">
        <w:rPr>
          <w:rFonts w:ascii="Times New Roman" w:hAnsi="Times New Roman"/>
          <w:sz w:val="24"/>
          <w:szCs w:val="24"/>
        </w:rPr>
        <w:t>просмотр</w:t>
      </w:r>
      <w:r>
        <w:rPr>
          <w:rFonts w:ascii="Times New Roman" w:hAnsi="Times New Roman"/>
          <w:sz w:val="24"/>
          <w:szCs w:val="24"/>
        </w:rPr>
        <w:t xml:space="preserve"> </w:t>
      </w:r>
      <w:r w:rsidR="00275EBE">
        <w:rPr>
          <w:rFonts w:ascii="Times New Roman" w:hAnsi="Times New Roman"/>
          <w:sz w:val="24"/>
          <w:szCs w:val="24"/>
        </w:rPr>
        <w:t>р</w:t>
      </w:r>
      <w:r w:rsidR="00275EBE" w:rsidRPr="00275EBE">
        <w:rPr>
          <w:rFonts w:ascii="Times New Roman" w:hAnsi="Times New Roman"/>
          <w:sz w:val="24"/>
          <w:szCs w:val="24"/>
        </w:rPr>
        <w:t>езультат</w:t>
      </w:r>
      <w:r w:rsidR="00642C68">
        <w:rPr>
          <w:rFonts w:ascii="Times New Roman" w:hAnsi="Times New Roman"/>
          <w:sz w:val="24"/>
          <w:szCs w:val="24"/>
        </w:rPr>
        <w:t>ов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измерений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642C68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642C68">
        <w:rPr>
          <w:rFonts w:ascii="Times New Roman" w:hAnsi="Times New Roman"/>
          <w:sz w:val="24"/>
          <w:szCs w:val="24"/>
        </w:rPr>
        <w:t>критериальными</w:t>
      </w:r>
      <w:proofErr w:type="spellEnd"/>
      <w:r w:rsidR="00642C68">
        <w:rPr>
          <w:rFonts w:ascii="Times New Roman" w:hAnsi="Times New Roman"/>
          <w:sz w:val="24"/>
          <w:szCs w:val="24"/>
        </w:rPr>
        <w:t xml:space="preserve"> значениями</w:t>
      </w:r>
      <w:r w:rsidR="00A00DB9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в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виде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графиков,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эпюр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и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5EBE" w:rsidRPr="00275EBE">
        <w:rPr>
          <w:rFonts w:ascii="Times New Roman" w:hAnsi="Times New Roman"/>
          <w:sz w:val="24"/>
          <w:szCs w:val="24"/>
        </w:rPr>
        <w:t>топограмм</w:t>
      </w:r>
      <w:proofErr w:type="spellEnd"/>
      <w:r w:rsidR="00275EBE" w:rsidRPr="00275EBE">
        <w:rPr>
          <w:rFonts w:ascii="Times New Roman" w:hAnsi="Times New Roman"/>
          <w:sz w:val="24"/>
          <w:szCs w:val="24"/>
        </w:rPr>
        <w:t>,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в</w:t>
      </w:r>
      <w:r w:rsidR="00642C68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т.ч.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и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на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3D</w:t>
      </w:r>
      <w:r w:rsidR="00275EBE">
        <w:rPr>
          <w:rFonts w:ascii="Times New Roman" w:hAnsi="Times New Roman"/>
          <w:sz w:val="24"/>
          <w:szCs w:val="24"/>
        </w:rPr>
        <w:t xml:space="preserve"> </w:t>
      </w:r>
      <w:r w:rsidR="00275EBE" w:rsidRPr="00275EBE">
        <w:rPr>
          <w:rFonts w:ascii="Times New Roman" w:hAnsi="Times New Roman"/>
          <w:sz w:val="24"/>
          <w:szCs w:val="24"/>
        </w:rPr>
        <w:t>модели</w:t>
      </w:r>
      <w:r w:rsidR="00275EBE">
        <w:rPr>
          <w:rFonts w:ascii="Times New Roman" w:hAnsi="Times New Roman"/>
          <w:sz w:val="24"/>
          <w:szCs w:val="24"/>
        </w:rPr>
        <w:t>;</w:t>
      </w:r>
    </w:p>
    <w:p w14:paraId="0631E984" w14:textId="77777777" w:rsidR="00B86530" w:rsidRPr="00B86530" w:rsidRDefault="00B86530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исправление ошибок в программном коде, при выявлении подобных нарушений, или в функционале системы при отклонении от заданных параметров при приеме Системы на сопровождение, описанных в эксплуатационной документации на систему, а также определенных в процессе приемки Системы на сопровождение;</w:t>
      </w:r>
    </w:p>
    <w:p w14:paraId="43D80EBF" w14:textId="2DD096F7" w:rsidR="00B86530" w:rsidRDefault="0046262B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46262B">
        <w:rPr>
          <w:rFonts w:ascii="Times New Roman" w:hAnsi="Times New Roman"/>
          <w:sz w:val="24"/>
          <w:szCs w:val="24"/>
        </w:rPr>
        <w:t>едактирование имеющихся в ИДС или добавление новых графических материалов</w:t>
      </w:r>
      <w:r w:rsidR="00B86530" w:rsidRPr="00B86530">
        <w:rPr>
          <w:rFonts w:ascii="Times New Roman" w:hAnsi="Times New Roman"/>
          <w:sz w:val="24"/>
          <w:szCs w:val="24"/>
        </w:rPr>
        <w:t>;</w:t>
      </w:r>
    </w:p>
    <w:p w14:paraId="363C3C40" w14:textId="491326A7" w:rsidR="0046262B" w:rsidRPr="0046262B" w:rsidRDefault="0046262B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4"/>
          <w:lang w:eastAsia="ru-RU" w:bidi="ru-RU"/>
        </w:rPr>
        <w:t>к</w:t>
      </w:r>
      <w:r w:rsidRPr="0046262B">
        <w:rPr>
          <w:rFonts w:ascii="Times New Roman" w:eastAsia="Times New Roman" w:hAnsi="Times New Roman"/>
          <w:sz w:val="24"/>
          <w:lang w:eastAsia="ru-RU" w:bidi="ru-RU"/>
        </w:rPr>
        <w:t>орректировка блока визуализации показаний КИА (графики, эпюры) при изменении состава, либо по запросу пользователей Системы</w:t>
      </w:r>
    </w:p>
    <w:p w14:paraId="5E7A7BA7" w14:textId="28F7FE37" w:rsidR="0046262B" w:rsidRPr="004478D3" w:rsidRDefault="0046262B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4"/>
          <w:lang w:eastAsia="ru-RU" w:bidi="ru-RU"/>
        </w:rPr>
        <w:t>к</w:t>
      </w:r>
      <w:r w:rsidRPr="0046262B">
        <w:rPr>
          <w:rFonts w:ascii="Times New Roman" w:eastAsia="Times New Roman" w:hAnsi="Times New Roman"/>
          <w:sz w:val="24"/>
          <w:lang w:eastAsia="ru-RU" w:bidi="ru-RU"/>
        </w:rPr>
        <w:t>орректировка реестра контрольно-измерительной аппаратуры (КИА) ИДС БИНГ</w:t>
      </w:r>
      <w:r w:rsidR="0073721A">
        <w:rPr>
          <w:rFonts w:ascii="Times New Roman" w:eastAsia="Times New Roman" w:hAnsi="Times New Roman"/>
          <w:sz w:val="24"/>
          <w:lang w:eastAsia="ru-RU" w:bidi="ru-RU"/>
        </w:rPr>
        <w:t>-3</w:t>
      </w:r>
      <w:r w:rsidRPr="0046262B">
        <w:rPr>
          <w:rFonts w:ascii="Times New Roman" w:eastAsia="Times New Roman" w:hAnsi="Times New Roman"/>
          <w:sz w:val="24"/>
          <w:lang w:eastAsia="ru-RU" w:bidi="ru-RU"/>
        </w:rPr>
        <w:t xml:space="preserve"> в случае изменения состава</w:t>
      </w:r>
      <w:r w:rsidR="006F49C6">
        <w:rPr>
          <w:rFonts w:ascii="Times New Roman" w:eastAsia="Times New Roman" w:hAnsi="Times New Roman"/>
          <w:sz w:val="24"/>
          <w:lang w:eastAsia="ru-RU" w:bidi="ru-RU"/>
        </w:rPr>
        <w:t xml:space="preserve"> (добавление новых КИА </w:t>
      </w:r>
      <w:r w:rsidR="006F49C6" w:rsidRPr="006F49C6">
        <w:rPr>
          <w:rFonts w:ascii="Times New Roman" w:eastAsia="Times New Roman" w:hAnsi="Times New Roman"/>
          <w:sz w:val="24"/>
          <w:lang w:eastAsia="ru-RU" w:bidi="ru-RU"/>
        </w:rPr>
        <w:t>на основе предоставленных Заказчиком данных</w:t>
      </w:r>
      <w:r w:rsidR="006F49C6">
        <w:rPr>
          <w:rFonts w:ascii="Times New Roman" w:eastAsia="Times New Roman" w:hAnsi="Times New Roman"/>
          <w:sz w:val="24"/>
          <w:lang w:eastAsia="ru-RU" w:bidi="ru-RU"/>
        </w:rPr>
        <w:t>)</w:t>
      </w:r>
      <w:r w:rsidRPr="0046262B">
        <w:rPr>
          <w:rFonts w:ascii="Times New Roman" w:eastAsia="Times New Roman" w:hAnsi="Times New Roman"/>
          <w:sz w:val="24"/>
          <w:lang w:eastAsia="ru-RU" w:bidi="ru-RU"/>
        </w:rPr>
        <w:t>;</w:t>
      </w:r>
    </w:p>
    <w:p w14:paraId="059C1CF3" w14:textId="19326B91" w:rsidR="004C0124" w:rsidRPr="004C0124" w:rsidRDefault="004C0124" w:rsidP="001D2055">
      <w:pPr>
        <w:pStyle w:val="a8"/>
        <w:numPr>
          <w:ilvl w:val="0"/>
          <w:numId w:val="11"/>
        </w:numPr>
        <w:spacing w:after="0"/>
        <w:ind w:left="993" w:firstLine="0"/>
        <w:jc w:val="both"/>
        <w:rPr>
          <w:rFonts w:ascii="Times New Roman" w:eastAsia="Times New Roman" w:hAnsi="Times New Roman"/>
          <w:sz w:val="24"/>
          <w:lang w:eastAsia="ru-RU" w:bidi="ru-RU"/>
        </w:rPr>
      </w:pPr>
      <w:r>
        <w:rPr>
          <w:rFonts w:ascii="Times New Roman" w:eastAsia="Times New Roman" w:hAnsi="Times New Roman"/>
          <w:sz w:val="24"/>
          <w:lang w:eastAsia="ru-RU" w:bidi="ru-RU"/>
        </w:rPr>
        <w:t xml:space="preserve">интеграция и обработка данных </w:t>
      </w:r>
      <w:r w:rsidR="00A36323" w:rsidRPr="00A36323">
        <w:rPr>
          <w:rFonts w:ascii="Times New Roman" w:eastAsia="Times New Roman" w:hAnsi="Times New Roman"/>
          <w:sz w:val="24"/>
          <w:lang w:eastAsia="ru-RU" w:bidi="ru-RU"/>
        </w:rPr>
        <w:t xml:space="preserve">автоматизированной системы деформационного мониторинга </w:t>
      </w:r>
      <w:r>
        <w:rPr>
          <w:rFonts w:ascii="Times New Roman" w:eastAsia="Times New Roman" w:hAnsi="Times New Roman"/>
          <w:sz w:val="24"/>
          <w:lang w:eastAsia="ru-RU" w:bidi="ru-RU"/>
        </w:rPr>
        <w:t>плотины</w:t>
      </w:r>
      <w:r w:rsidR="0073721A">
        <w:rPr>
          <w:rFonts w:ascii="Times New Roman" w:eastAsia="Times New Roman" w:hAnsi="Times New Roman"/>
          <w:sz w:val="24"/>
          <w:lang w:eastAsia="ru-RU" w:bidi="ru-RU"/>
        </w:rPr>
        <w:t xml:space="preserve"> </w:t>
      </w:r>
      <w:r w:rsidR="00A36323">
        <w:rPr>
          <w:rFonts w:ascii="Times New Roman" w:eastAsia="Times New Roman" w:hAnsi="Times New Roman"/>
          <w:sz w:val="24"/>
          <w:lang w:eastAsia="ru-RU" w:bidi="ru-RU"/>
        </w:rPr>
        <w:t>(</w:t>
      </w:r>
      <w:r w:rsidR="00A36323" w:rsidRPr="004C0124">
        <w:rPr>
          <w:rFonts w:ascii="Times New Roman" w:eastAsia="Times New Roman" w:hAnsi="Times New Roman"/>
          <w:sz w:val="24"/>
          <w:lang w:eastAsia="ru-RU" w:bidi="ru-RU"/>
        </w:rPr>
        <w:t>АСДМ</w:t>
      </w:r>
      <w:r w:rsidR="00A36323">
        <w:rPr>
          <w:rFonts w:ascii="Times New Roman" w:eastAsia="Times New Roman" w:hAnsi="Times New Roman"/>
          <w:sz w:val="24"/>
          <w:lang w:eastAsia="ru-RU" w:bidi="ru-RU"/>
        </w:rPr>
        <w:t xml:space="preserve">) </w:t>
      </w:r>
      <w:r w:rsidR="0073721A">
        <w:rPr>
          <w:rFonts w:ascii="Times New Roman" w:eastAsia="Times New Roman" w:hAnsi="Times New Roman"/>
          <w:sz w:val="24"/>
          <w:lang w:eastAsia="ru-RU" w:bidi="ru-RU"/>
        </w:rPr>
        <w:t xml:space="preserve">в </w:t>
      </w:r>
      <w:r w:rsidR="0073721A" w:rsidRPr="0073721A">
        <w:rPr>
          <w:rFonts w:ascii="Times New Roman" w:eastAsia="Times New Roman" w:hAnsi="Times New Roman"/>
          <w:sz w:val="24"/>
          <w:lang w:eastAsia="ru-RU" w:bidi="ru-RU"/>
        </w:rPr>
        <w:t>ИДС БИНГ</w:t>
      </w:r>
      <w:r w:rsidR="0073721A">
        <w:rPr>
          <w:rFonts w:ascii="Times New Roman" w:eastAsia="Times New Roman" w:hAnsi="Times New Roman"/>
          <w:sz w:val="24"/>
          <w:lang w:eastAsia="ru-RU" w:bidi="ru-RU"/>
        </w:rPr>
        <w:t>-3</w:t>
      </w:r>
    </w:p>
    <w:p w14:paraId="7E6FF186" w14:textId="0414E00E" w:rsidR="00E85F49" w:rsidRPr="00E85F49" w:rsidRDefault="00E85F49" w:rsidP="001D2055">
      <w:pPr>
        <w:pStyle w:val="a8"/>
        <w:numPr>
          <w:ilvl w:val="0"/>
          <w:numId w:val="11"/>
        </w:numPr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E85F49">
        <w:rPr>
          <w:rFonts w:ascii="Times New Roman" w:hAnsi="Times New Roman"/>
          <w:sz w:val="24"/>
          <w:szCs w:val="24"/>
        </w:rPr>
        <w:t xml:space="preserve">нализ показаний автоматизированной КИА в результате сравнения с контрольными </w:t>
      </w:r>
      <w:r w:rsidR="004478D3" w:rsidRPr="00E85F49">
        <w:rPr>
          <w:rFonts w:ascii="Times New Roman" w:hAnsi="Times New Roman"/>
          <w:sz w:val="24"/>
          <w:szCs w:val="24"/>
        </w:rPr>
        <w:t>замерами</w:t>
      </w:r>
      <w:r w:rsidR="004478D3">
        <w:rPr>
          <w:rFonts w:ascii="Times New Roman" w:hAnsi="Times New Roman"/>
          <w:sz w:val="24"/>
          <w:szCs w:val="24"/>
        </w:rPr>
        <w:t>, и</w:t>
      </w:r>
      <w:r w:rsidR="003022A8">
        <w:rPr>
          <w:rFonts w:ascii="Times New Roman" w:hAnsi="Times New Roman"/>
          <w:sz w:val="24"/>
          <w:szCs w:val="24"/>
        </w:rPr>
        <w:t xml:space="preserve"> внесение изменений в формулы пересчета ИДС БИНГ</w:t>
      </w:r>
      <w:r w:rsidR="0073721A">
        <w:rPr>
          <w:rFonts w:ascii="Times New Roman" w:hAnsi="Times New Roman"/>
          <w:sz w:val="24"/>
          <w:szCs w:val="24"/>
        </w:rPr>
        <w:t>-3</w:t>
      </w:r>
      <w:r w:rsidRPr="00E85F49">
        <w:rPr>
          <w:rFonts w:ascii="Times New Roman" w:hAnsi="Times New Roman"/>
          <w:sz w:val="24"/>
          <w:szCs w:val="24"/>
        </w:rPr>
        <w:t>;</w:t>
      </w:r>
    </w:p>
    <w:p w14:paraId="52BA8C27" w14:textId="1DFCDBD4" w:rsidR="00B86530" w:rsidRDefault="0046262B" w:rsidP="001D2055">
      <w:pPr>
        <w:pStyle w:val="a8"/>
        <w:numPr>
          <w:ilvl w:val="0"/>
          <w:numId w:val="11"/>
        </w:numPr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</w:t>
      </w:r>
      <w:r w:rsidRPr="0046262B">
        <w:rPr>
          <w:rFonts w:ascii="Times New Roman" w:hAnsi="Times New Roman"/>
          <w:sz w:val="24"/>
          <w:szCs w:val="24"/>
        </w:rPr>
        <w:t>орректировка реестра диагностических показателей состояния ГТС при утверждении новых Критериев безопасности</w:t>
      </w:r>
      <w:r w:rsidR="00B86530" w:rsidRPr="00B86530">
        <w:rPr>
          <w:rFonts w:ascii="Times New Roman" w:hAnsi="Times New Roman"/>
          <w:sz w:val="24"/>
          <w:szCs w:val="24"/>
        </w:rPr>
        <w:t>;</w:t>
      </w:r>
    </w:p>
    <w:p w14:paraId="2ACA21CB" w14:textId="19FF2BAB" w:rsidR="005C1227" w:rsidRPr="00B86530" w:rsidRDefault="005C1227" w:rsidP="001D2055">
      <w:pPr>
        <w:pStyle w:val="a8"/>
        <w:numPr>
          <w:ilvl w:val="0"/>
          <w:numId w:val="11"/>
        </w:numPr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5C1227">
        <w:rPr>
          <w:rFonts w:ascii="Times New Roman" w:hAnsi="Times New Roman"/>
          <w:sz w:val="24"/>
          <w:szCs w:val="24"/>
        </w:rPr>
        <w:t>корректиров</w:t>
      </w:r>
      <w:r>
        <w:rPr>
          <w:rFonts w:ascii="Times New Roman" w:hAnsi="Times New Roman"/>
          <w:sz w:val="24"/>
          <w:szCs w:val="24"/>
        </w:rPr>
        <w:t>ка</w:t>
      </w:r>
      <w:r w:rsidRPr="005C1227">
        <w:rPr>
          <w:rFonts w:ascii="Times New Roman" w:hAnsi="Times New Roman"/>
          <w:sz w:val="24"/>
          <w:szCs w:val="24"/>
        </w:rPr>
        <w:t xml:space="preserve"> «Формул пересчета»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64">
        <w:rPr>
          <w:rFonts w:ascii="Times New Roman" w:hAnsi="Times New Roman"/>
          <w:sz w:val="24"/>
          <w:szCs w:val="24"/>
        </w:rPr>
        <w:t>(</w:t>
      </w:r>
      <w:r w:rsidR="001A4F17" w:rsidRPr="001A4F17">
        <w:rPr>
          <w:rFonts w:ascii="Times New Roman" w:hAnsi="Times New Roman"/>
          <w:sz w:val="24"/>
          <w:szCs w:val="24"/>
        </w:rPr>
        <w:t>всех КИА при необходимости</w:t>
      </w:r>
      <w:r w:rsidR="003022A8">
        <w:rPr>
          <w:rFonts w:ascii="Times New Roman" w:hAnsi="Times New Roman"/>
          <w:sz w:val="24"/>
          <w:szCs w:val="24"/>
        </w:rPr>
        <w:t xml:space="preserve"> на основе предоставленных Заказчиком данных</w:t>
      </w:r>
      <w:r w:rsidR="00170B6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14:paraId="599F9B0B" w14:textId="77777777" w:rsidR="00B86530" w:rsidRPr="00B86530" w:rsidRDefault="00B86530" w:rsidP="001D2055">
      <w:pPr>
        <w:pStyle w:val="a8"/>
        <w:numPr>
          <w:ilvl w:val="0"/>
          <w:numId w:val="11"/>
        </w:numPr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ежемесячное создание резервных копий БД ИДС БИНГ-3.</w:t>
      </w:r>
    </w:p>
    <w:p w14:paraId="5B0BDDE5" w14:textId="36FD24FB" w:rsidR="00B86530" w:rsidRPr="00B86530" w:rsidRDefault="00B86530" w:rsidP="001D2055">
      <w:pPr>
        <w:pStyle w:val="a8"/>
        <w:spacing w:after="0"/>
        <w:ind w:left="426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B86530">
        <w:rPr>
          <w:rFonts w:ascii="Times New Roman" w:hAnsi="Times New Roman"/>
          <w:sz w:val="24"/>
          <w:szCs w:val="24"/>
          <w:u w:val="single"/>
        </w:rPr>
        <w:t>в. Работа с пользователями:</w:t>
      </w:r>
    </w:p>
    <w:p w14:paraId="714C7F6B" w14:textId="6C4F679C" w:rsidR="00B86530" w:rsidRPr="00B86530" w:rsidRDefault="00B86530" w:rsidP="001D2055">
      <w:pPr>
        <w:pStyle w:val="a8"/>
        <w:numPr>
          <w:ilvl w:val="0"/>
          <w:numId w:val="11"/>
        </w:numPr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обработка запросов пользователей, оказание консультационной поддержки пользователей Системы, по функционалу системы</w:t>
      </w:r>
      <w:r w:rsidR="00A43472">
        <w:rPr>
          <w:rFonts w:ascii="Times New Roman" w:hAnsi="Times New Roman"/>
          <w:sz w:val="24"/>
          <w:szCs w:val="24"/>
        </w:rPr>
        <w:t xml:space="preserve"> в течении гарантийного срока</w:t>
      </w:r>
      <w:r w:rsidRPr="00B86530">
        <w:rPr>
          <w:rFonts w:ascii="Times New Roman" w:hAnsi="Times New Roman"/>
          <w:sz w:val="24"/>
          <w:szCs w:val="24"/>
        </w:rPr>
        <w:t>;</w:t>
      </w:r>
    </w:p>
    <w:p w14:paraId="4D3AF409" w14:textId="77777777" w:rsidR="00F874EA" w:rsidRPr="00F874EA" w:rsidRDefault="00B86530" w:rsidP="001D2055">
      <w:pPr>
        <w:pStyle w:val="a8"/>
        <w:numPr>
          <w:ilvl w:val="0"/>
          <w:numId w:val="11"/>
        </w:numPr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помощь в установке новых клиентских рабочих мест в локальной вычислительной сети Заказчика;</w:t>
      </w:r>
      <w:r w:rsidR="00F874EA" w:rsidRPr="00F874EA">
        <w:t xml:space="preserve"> </w:t>
      </w:r>
    </w:p>
    <w:p w14:paraId="1EC114EC" w14:textId="3CE9C2F1" w:rsidR="00B86530" w:rsidRPr="00B86530" w:rsidRDefault="00E85F49" w:rsidP="001D2055">
      <w:pPr>
        <w:pStyle w:val="a8"/>
        <w:numPr>
          <w:ilvl w:val="0"/>
          <w:numId w:val="11"/>
        </w:numPr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85F49">
        <w:rPr>
          <w:rFonts w:ascii="Times New Roman" w:hAnsi="Times New Roman"/>
          <w:sz w:val="24"/>
          <w:szCs w:val="24"/>
        </w:rPr>
        <w:t>роведение обучения сотрудников ГТЦ СГЭС-1 (на уровне пользователя и администратора)</w:t>
      </w:r>
      <w:r w:rsidR="00170B64">
        <w:rPr>
          <w:rFonts w:ascii="Times New Roman" w:hAnsi="Times New Roman"/>
          <w:sz w:val="24"/>
          <w:szCs w:val="24"/>
        </w:rPr>
        <w:t>;</w:t>
      </w:r>
    </w:p>
    <w:p w14:paraId="704C6EAF" w14:textId="77777777" w:rsidR="00B86530" w:rsidRPr="00B86530" w:rsidRDefault="00B86530" w:rsidP="001D2055">
      <w:pPr>
        <w:pStyle w:val="a8"/>
        <w:numPr>
          <w:ilvl w:val="0"/>
          <w:numId w:val="11"/>
        </w:numPr>
        <w:spacing w:after="0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B86530">
        <w:rPr>
          <w:rFonts w:ascii="Times New Roman" w:hAnsi="Times New Roman"/>
          <w:sz w:val="24"/>
          <w:szCs w:val="24"/>
        </w:rPr>
        <w:t>усовершенствование и перевыпуск руководства Пользователя и электронной контекстной справки для ИДС.</w:t>
      </w:r>
    </w:p>
    <w:p w14:paraId="4F8430D8" w14:textId="3D5DCC46" w:rsidR="00E11125" w:rsidRPr="00B037FF" w:rsidRDefault="00945A59" w:rsidP="00715593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037FF">
        <w:rPr>
          <w:rFonts w:ascii="Times New Roman" w:hAnsi="Times New Roman"/>
          <w:i/>
          <w:sz w:val="24"/>
          <w:szCs w:val="24"/>
        </w:rPr>
        <w:t>Т</w:t>
      </w:r>
      <w:r w:rsidR="00E11125" w:rsidRPr="00B037FF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B037FF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B037FF">
        <w:rPr>
          <w:rFonts w:ascii="Times New Roman" w:hAnsi="Times New Roman"/>
          <w:sz w:val="24"/>
          <w:szCs w:val="24"/>
        </w:rPr>
        <w:t>В</w:t>
      </w:r>
      <w:r w:rsidR="00384259" w:rsidRPr="00B037FF">
        <w:rPr>
          <w:rFonts w:ascii="Times New Roman" w:hAnsi="Times New Roman"/>
          <w:sz w:val="24"/>
          <w:szCs w:val="24"/>
        </w:rPr>
        <w:t xml:space="preserve"> соответствии с графиком</w:t>
      </w:r>
      <w:r w:rsidRPr="00B037FF">
        <w:rPr>
          <w:rFonts w:ascii="Times New Roman" w:hAnsi="Times New Roman"/>
          <w:sz w:val="24"/>
          <w:szCs w:val="24"/>
        </w:rPr>
        <w:t xml:space="preserve"> оказания услуг</w:t>
      </w:r>
      <w:r w:rsidR="00FF60B0">
        <w:rPr>
          <w:rFonts w:ascii="Times New Roman" w:hAnsi="Times New Roman"/>
          <w:i/>
          <w:sz w:val="24"/>
          <w:szCs w:val="24"/>
        </w:rPr>
        <w:t>.</w:t>
      </w:r>
    </w:p>
    <w:p w14:paraId="1D52AAA2" w14:textId="7B4D0741" w:rsidR="00E11125" w:rsidRPr="00FF503D" w:rsidRDefault="00945A59" w:rsidP="00715593">
      <w:pPr>
        <w:numPr>
          <w:ilvl w:val="0"/>
          <w:numId w:val="1"/>
        </w:numPr>
        <w:tabs>
          <w:tab w:val="clear" w:pos="567"/>
          <w:tab w:val="num" w:pos="426"/>
          <w:tab w:val="num" w:pos="851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037FF">
        <w:rPr>
          <w:rFonts w:ascii="Times New Roman" w:hAnsi="Times New Roman"/>
          <w:i/>
          <w:sz w:val="24"/>
          <w:szCs w:val="24"/>
        </w:rPr>
        <w:t>Т</w:t>
      </w:r>
      <w:r w:rsidR="00E11125" w:rsidRPr="00B037FF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156654">
        <w:rPr>
          <w:rFonts w:ascii="Times New Roman" w:hAnsi="Times New Roman"/>
          <w:i/>
          <w:sz w:val="24"/>
          <w:szCs w:val="24"/>
        </w:rPr>
        <w:t xml:space="preserve"> – </w:t>
      </w:r>
      <w:r w:rsidR="00156654" w:rsidRPr="00156654">
        <w:rPr>
          <w:rFonts w:ascii="Times New Roman" w:hAnsi="Times New Roman"/>
          <w:sz w:val="24"/>
          <w:szCs w:val="24"/>
        </w:rPr>
        <w:t>Результаты оказанных Услуг представляются в виде технического отчёта с информацией о результатах проведенных Услуг</w:t>
      </w:r>
      <w:r w:rsidR="00E2358F" w:rsidRPr="00E2358F">
        <w:rPr>
          <w:rFonts w:ascii="Times New Roman" w:hAnsi="Times New Roman"/>
          <w:sz w:val="24"/>
          <w:szCs w:val="24"/>
        </w:rPr>
        <w:t xml:space="preserve"> в </w:t>
      </w:r>
      <w:r w:rsidR="00BD3E23">
        <w:rPr>
          <w:rFonts w:ascii="Times New Roman" w:hAnsi="Times New Roman"/>
          <w:sz w:val="24"/>
          <w:szCs w:val="24"/>
        </w:rPr>
        <w:t>двух</w:t>
      </w:r>
      <w:r w:rsidR="00E2358F" w:rsidRPr="00E2358F">
        <w:rPr>
          <w:rFonts w:ascii="Times New Roman" w:hAnsi="Times New Roman"/>
          <w:sz w:val="24"/>
          <w:szCs w:val="24"/>
        </w:rPr>
        <w:t xml:space="preserve"> экземпляр</w:t>
      </w:r>
      <w:r w:rsidR="00BD3E23">
        <w:rPr>
          <w:rFonts w:ascii="Times New Roman" w:hAnsi="Times New Roman"/>
          <w:sz w:val="24"/>
          <w:szCs w:val="24"/>
        </w:rPr>
        <w:t>ах</w:t>
      </w:r>
      <w:r w:rsidR="00E2358F" w:rsidRPr="00E2358F">
        <w:rPr>
          <w:rFonts w:ascii="Times New Roman" w:hAnsi="Times New Roman"/>
          <w:sz w:val="24"/>
          <w:szCs w:val="24"/>
        </w:rPr>
        <w:t xml:space="preserve"> на бумажном носителе и в одном экземпляре на электронном носителе в форматах: </w:t>
      </w:r>
      <w:r w:rsidR="00156654">
        <w:rPr>
          <w:rFonts w:ascii="Times New Roman" w:hAnsi="Times New Roman"/>
          <w:sz w:val="24"/>
          <w:szCs w:val="24"/>
        </w:rPr>
        <w:t>*.</w:t>
      </w:r>
      <w:proofErr w:type="spellStart"/>
      <w:r w:rsidR="00156654">
        <w:rPr>
          <w:rFonts w:ascii="Times New Roman" w:hAnsi="Times New Roman"/>
          <w:sz w:val="24"/>
          <w:szCs w:val="24"/>
        </w:rPr>
        <w:t>dwq</w:t>
      </w:r>
      <w:proofErr w:type="spellEnd"/>
      <w:r w:rsidR="00156654">
        <w:rPr>
          <w:rFonts w:ascii="Times New Roman" w:hAnsi="Times New Roman"/>
          <w:sz w:val="24"/>
          <w:szCs w:val="24"/>
        </w:rPr>
        <w:t xml:space="preserve">, *. </w:t>
      </w:r>
      <w:proofErr w:type="spellStart"/>
      <w:r w:rsidR="00156654">
        <w:rPr>
          <w:rFonts w:ascii="Times New Roman" w:hAnsi="Times New Roman"/>
          <w:sz w:val="24"/>
          <w:szCs w:val="24"/>
        </w:rPr>
        <w:t>vsd</w:t>
      </w:r>
      <w:proofErr w:type="spellEnd"/>
      <w:r w:rsidR="00156654">
        <w:rPr>
          <w:rFonts w:ascii="Times New Roman" w:hAnsi="Times New Roman"/>
          <w:sz w:val="24"/>
          <w:szCs w:val="24"/>
        </w:rPr>
        <w:t>, *.</w:t>
      </w:r>
      <w:proofErr w:type="spellStart"/>
      <w:r w:rsidR="00156654">
        <w:rPr>
          <w:rFonts w:ascii="Times New Roman" w:hAnsi="Times New Roman"/>
          <w:sz w:val="24"/>
          <w:szCs w:val="24"/>
        </w:rPr>
        <w:t>doc</w:t>
      </w:r>
      <w:proofErr w:type="spellEnd"/>
      <w:r w:rsidR="00156654">
        <w:rPr>
          <w:rFonts w:ascii="Times New Roman" w:hAnsi="Times New Roman"/>
          <w:sz w:val="24"/>
          <w:szCs w:val="24"/>
        </w:rPr>
        <w:t>, *.</w:t>
      </w:r>
      <w:proofErr w:type="spellStart"/>
      <w:r w:rsidR="00156654">
        <w:rPr>
          <w:rFonts w:ascii="Times New Roman" w:hAnsi="Times New Roman"/>
          <w:sz w:val="24"/>
          <w:szCs w:val="24"/>
        </w:rPr>
        <w:t>xls</w:t>
      </w:r>
      <w:proofErr w:type="spellEnd"/>
      <w:r w:rsidR="00156654">
        <w:rPr>
          <w:rFonts w:ascii="Times New Roman" w:hAnsi="Times New Roman"/>
          <w:sz w:val="24"/>
          <w:szCs w:val="24"/>
        </w:rPr>
        <w:t xml:space="preserve"> и *.</w:t>
      </w:r>
      <w:proofErr w:type="spellStart"/>
      <w:r w:rsidR="00156654" w:rsidRPr="00E2358F">
        <w:rPr>
          <w:rFonts w:ascii="Times New Roman" w:hAnsi="Times New Roman"/>
          <w:sz w:val="24"/>
          <w:szCs w:val="24"/>
        </w:rPr>
        <w:t>pdf</w:t>
      </w:r>
      <w:proofErr w:type="spellEnd"/>
      <w:r w:rsidR="000066A9" w:rsidRPr="00FF503D">
        <w:rPr>
          <w:rFonts w:ascii="Times New Roman" w:hAnsi="Times New Roman"/>
          <w:sz w:val="24"/>
          <w:szCs w:val="24"/>
        </w:rPr>
        <w:t>.</w:t>
      </w:r>
      <w:r w:rsidR="00BD3E23" w:rsidRPr="00BD3E23">
        <w:t xml:space="preserve"> </w:t>
      </w:r>
      <w:r w:rsidR="00BD3E23" w:rsidRPr="00BD3E23">
        <w:rPr>
          <w:rFonts w:ascii="Times New Roman" w:hAnsi="Times New Roman"/>
          <w:sz w:val="24"/>
          <w:szCs w:val="24"/>
        </w:rPr>
        <w:t>в полном соответствии бумажному носителю.</w:t>
      </w:r>
    </w:p>
    <w:p w14:paraId="0768CC5E" w14:textId="14A57AA5" w:rsidR="001E60D9" w:rsidRPr="00AF1F78" w:rsidRDefault="00945A59" w:rsidP="00715593">
      <w:pPr>
        <w:numPr>
          <w:ilvl w:val="0"/>
          <w:numId w:val="1"/>
        </w:numPr>
        <w:tabs>
          <w:tab w:val="clear" w:pos="567"/>
          <w:tab w:val="num" w:pos="426"/>
          <w:tab w:val="num" w:pos="851"/>
        </w:tabs>
        <w:spacing w:after="0"/>
        <w:ind w:left="426" w:hanging="357"/>
        <w:jc w:val="both"/>
        <w:rPr>
          <w:rFonts w:ascii="Times New Roman" w:hAnsi="Times New Roman"/>
          <w:i/>
          <w:sz w:val="24"/>
          <w:szCs w:val="24"/>
        </w:rPr>
      </w:pPr>
      <w:r w:rsidRPr="00AF1F78">
        <w:rPr>
          <w:rFonts w:ascii="Times New Roman" w:hAnsi="Times New Roman"/>
          <w:i/>
          <w:sz w:val="24"/>
          <w:szCs w:val="24"/>
        </w:rPr>
        <w:t>Т</w:t>
      </w:r>
      <w:r w:rsidR="00E11125" w:rsidRPr="00AF1F78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AF1F78">
        <w:rPr>
          <w:rFonts w:ascii="Times New Roman" w:hAnsi="Times New Roman"/>
          <w:i/>
          <w:sz w:val="24"/>
          <w:szCs w:val="24"/>
        </w:rPr>
        <w:t xml:space="preserve"> – </w:t>
      </w:r>
      <w:r w:rsidR="001E60D9" w:rsidRPr="00AF1F78">
        <w:rPr>
          <w:rFonts w:ascii="Times New Roman" w:hAnsi="Times New Roman"/>
          <w:sz w:val="24"/>
          <w:szCs w:val="24"/>
        </w:rPr>
        <w:t>24 месяц</w:t>
      </w:r>
      <w:r w:rsidR="00927EFD" w:rsidRPr="00AF1F78">
        <w:rPr>
          <w:rFonts w:ascii="Times New Roman" w:hAnsi="Times New Roman"/>
          <w:sz w:val="24"/>
          <w:szCs w:val="24"/>
        </w:rPr>
        <w:t>а</w:t>
      </w:r>
      <w:r w:rsidR="001E60D9" w:rsidRPr="00AF1F78">
        <w:rPr>
          <w:rFonts w:ascii="Times New Roman" w:hAnsi="Times New Roman"/>
          <w:sz w:val="24"/>
          <w:szCs w:val="24"/>
        </w:rPr>
        <w:t xml:space="preserve"> с даты подписания акта приемки </w:t>
      </w:r>
      <w:r w:rsidR="003F5B68" w:rsidRPr="00AF1F78">
        <w:rPr>
          <w:rFonts w:ascii="Times New Roman" w:hAnsi="Times New Roman"/>
          <w:sz w:val="24"/>
          <w:szCs w:val="24"/>
        </w:rPr>
        <w:t>оказанных услуг</w:t>
      </w:r>
      <w:r w:rsidR="00E05F48">
        <w:rPr>
          <w:rFonts w:ascii="Times New Roman" w:hAnsi="Times New Roman"/>
          <w:sz w:val="24"/>
          <w:szCs w:val="24"/>
        </w:rPr>
        <w:t xml:space="preserve"> включая </w:t>
      </w:r>
      <w:r w:rsidR="00E05F48" w:rsidRPr="00E05F48">
        <w:rPr>
          <w:rFonts w:ascii="Times New Roman" w:hAnsi="Times New Roman"/>
          <w:sz w:val="24"/>
          <w:szCs w:val="24"/>
        </w:rPr>
        <w:t>техническое сопровождения</w:t>
      </w:r>
      <w:r w:rsidR="003F5B68" w:rsidRPr="00AF1F78">
        <w:rPr>
          <w:rFonts w:ascii="Times New Roman" w:hAnsi="Times New Roman"/>
          <w:sz w:val="24"/>
          <w:szCs w:val="24"/>
        </w:rPr>
        <w:t>.</w:t>
      </w:r>
    </w:p>
    <w:p w14:paraId="5A74D883" w14:textId="1AD416D2" w:rsidR="00E11125" w:rsidRPr="00AF1F78" w:rsidRDefault="003F5B68" w:rsidP="00715593">
      <w:pPr>
        <w:numPr>
          <w:ilvl w:val="0"/>
          <w:numId w:val="1"/>
        </w:numPr>
        <w:tabs>
          <w:tab w:val="num" w:pos="426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F1F78">
        <w:rPr>
          <w:rFonts w:ascii="Times New Roman" w:hAnsi="Times New Roman"/>
          <w:i/>
          <w:sz w:val="24"/>
          <w:szCs w:val="24"/>
        </w:rPr>
        <w:t>Т</w:t>
      </w:r>
      <w:r w:rsidR="00E11125" w:rsidRPr="00AF1F78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AF1F7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AF1F78">
        <w:rPr>
          <w:rFonts w:ascii="Times New Roman" w:hAnsi="Times New Roman"/>
          <w:i/>
          <w:sz w:val="24"/>
          <w:szCs w:val="24"/>
        </w:rPr>
        <w:t>–</w:t>
      </w:r>
      <w:r w:rsidR="003D0630" w:rsidRPr="00AF1F78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AF1F78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</w:t>
      </w:r>
      <w:r w:rsidR="007F6974" w:rsidRPr="00AF1F78">
        <w:rPr>
          <w:rFonts w:ascii="Times New Roman" w:hAnsi="Times New Roman"/>
          <w:sz w:val="24"/>
          <w:szCs w:val="24"/>
        </w:rPr>
        <w:t>оказанным услугам</w:t>
      </w:r>
      <w:r w:rsidR="003D4168" w:rsidRPr="00AF1F78">
        <w:rPr>
          <w:rFonts w:ascii="Times New Roman" w:hAnsi="Times New Roman"/>
          <w:i/>
          <w:sz w:val="24"/>
          <w:szCs w:val="24"/>
        </w:rPr>
        <w:t>.</w:t>
      </w:r>
    </w:p>
    <w:p w14:paraId="4FA2F36E" w14:textId="78AA8287" w:rsidR="00E11125" w:rsidRPr="00A85BFB" w:rsidRDefault="00C55008" w:rsidP="00715593">
      <w:pPr>
        <w:numPr>
          <w:ilvl w:val="0"/>
          <w:numId w:val="1"/>
        </w:numPr>
        <w:tabs>
          <w:tab w:val="num" w:pos="426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В</w:t>
      </w:r>
      <w:r w:rsidR="00E11125" w:rsidRPr="00A85BFB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A85BFB">
        <w:rPr>
          <w:rFonts w:ascii="Times New Roman" w:hAnsi="Times New Roman"/>
          <w:i/>
          <w:sz w:val="24"/>
          <w:szCs w:val="24"/>
        </w:rPr>
        <w:t>–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A85BFB">
        <w:rPr>
          <w:rFonts w:ascii="Times New Roman" w:hAnsi="Times New Roman"/>
          <w:sz w:val="24"/>
          <w:szCs w:val="24"/>
        </w:rPr>
        <w:t>Не требуется.</w:t>
      </w:r>
    </w:p>
    <w:p w14:paraId="396194A2" w14:textId="020FABB6" w:rsidR="00E11125" w:rsidRPr="00A85BFB" w:rsidRDefault="00C55008" w:rsidP="00715593">
      <w:pPr>
        <w:numPr>
          <w:ilvl w:val="0"/>
          <w:numId w:val="1"/>
        </w:numPr>
        <w:tabs>
          <w:tab w:val="num" w:pos="426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Н</w:t>
      </w:r>
      <w:r w:rsidR="00E11125" w:rsidRPr="00A85BFB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A85BFB">
        <w:rPr>
          <w:rFonts w:ascii="Times New Roman" w:hAnsi="Times New Roman"/>
          <w:sz w:val="24"/>
          <w:szCs w:val="24"/>
        </w:rPr>
        <w:t>–</w:t>
      </w:r>
      <w:r w:rsidR="005D5379" w:rsidRPr="00A85BFB">
        <w:rPr>
          <w:rFonts w:ascii="Times New Roman" w:hAnsi="Times New Roman"/>
          <w:sz w:val="24"/>
          <w:szCs w:val="24"/>
        </w:rPr>
        <w:t xml:space="preserve"> </w:t>
      </w:r>
      <w:r w:rsidR="008F0DB0" w:rsidRPr="00A85BFB">
        <w:rPr>
          <w:rFonts w:ascii="Times New Roman" w:hAnsi="Times New Roman"/>
          <w:sz w:val="24"/>
          <w:szCs w:val="24"/>
        </w:rPr>
        <w:t>Не требуется.</w:t>
      </w:r>
    </w:p>
    <w:p w14:paraId="6F8FE43D" w14:textId="7B584778" w:rsidR="00E11125" w:rsidRPr="00A85BFB" w:rsidRDefault="003F5B68" w:rsidP="00715593">
      <w:pPr>
        <w:numPr>
          <w:ilvl w:val="0"/>
          <w:numId w:val="1"/>
        </w:numPr>
        <w:tabs>
          <w:tab w:val="num" w:pos="426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И</w:t>
      </w:r>
      <w:r w:rsidR="00E11125" w:rsidRPr="00A85BFB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A85BFB">
        <w:rPr>
          <w:rFonts w:ascii="Times New Roman" w:hAnsi="Times New Roman"/>
          <w:sz w:val="24"/>
          <w:szCs w:val="24"/>
        </w:rPr>
        <w:t xml:space="preserve"> – </w:t>
      </w:r>
      <w:r w:rsidR="007A0CEA">
        <w:rPr>
          <w:rFonts w:ascii="Times New Roman" w:hAnsi="Times New Roman"/>
          <w:sz w:val="24"/>
          <w:szCs w:val="24"/>
        </w:rPr>
        <w:t>Отсутствуют</w:t>
      </w:r>
      <w:r w:rsidR="00046862">
        <w:rPr>
          <w:rFonts w:ascii="Times New Roman" w:hAnsi="Times New Roman"/>
          <w:sz w:val="24"/>
          <w:szCs w:val="24"/>
        </w:rPr>
        <w:t>.</w:t>
      </w:r>
    </w:p>
    <w:p w14:paraId="7E33ECBF" w14:textId="64B536A1" w:rsidR="00E11125" w:rsidRPr="00A85BFB" w:rsidRDefault="00E11125" w:rsidP="00715593">
      <w:pPr>
        <w:pStyle w:val="a8"/>
        <w:numPr>
          <w:ilvl w:val="0"/>
          <w:numId w:val="15"/>
        </w:numPr>
        <w:tabs>
          <w:tab w:val="left" w:pos="993"/>
        </w:tabs>
        <w:spacing w:before="240"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85BFB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A85BF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85BFB">
        <w:rPr>
          <w:rFonts w:ascii="Times New Roman" w:hAnsi="Times New Roman"/>
          <w:b/>
          <w:sz w:val="24"/>
          <w:szCs w:val="24"/>
        </w:rPr>
        <w:t>:</w:t>
      </w:r>
    </w:p>
    <w:p w14:paraId="290E4D81" w14:textId="5850AE3C" w:rsidR="00E11125" w:rsidRPr="00A85BFB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О</w:t>
      </w:r>
      <w:r w:rsidR="00E11125" w:rsidRPr="00A85BFB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A85BFB">
        <w:rPr>
          <w:rFonts w:ascii="Times New Roman" w:hAnsi="Times New Roman"/>
          <w:i/>
          <w:sz w:val="24"/>
          <w:szCs w:val="24"/>
        </w:rPr>
        <w:t xml:space="preserve"> – </w:t>
      </w:r>
      <w:r w:rsidR="00FB2405" w:rsidRPr="00A85BFB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</w:t>
      </w:r>
    </w:p>
    <w:p w14:paraId="24C019EB" w14:textId="69A79991" w:rsidR="000066A9" w:rsidRPr="00A85BFB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Н</w:t>
      </w:r>
      <w:r w:rsidR="00E11125" w:rsidRPr="00A85BF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A85BFB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A85BFB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A85BFB">
        <w:rPr>
          <w:rFonts w:ascii="Times New Roman" w:hAnsi="Times New Roman"/>
          <w:sz w:val="24"/>
          <w:szCs w:val="24"/>
        </w:rPr>
        <w:t xml:space="preserve">Лицензия на </w:t>
      </w:r>
      <w:r w:rsidR="00072F26" w:rsidRPr="00A85BFB">
        <w:rPr>
          <w:rFonts w:ascii="Times New Roman" w:hAnsi="Times New Roman"/>
          <w:sz w:val="24"/>
          <w:szCs w:val="24"/>
        </w:rPr>
        <w:t>оказание вышеуказанных услуг</w:t>
      </w:r>
      <w:r w:rsidR="00D01B89" w:rsidRPr="00A85BFB">
        <w:rPr>
          <w:rFonts w:ascii="Times New Roman" w:hAnsi="Times New Roman"/>
          <w:sz w:val="24"/>
          <w:szCs w:val="24"/>
        </w:rPr>
        <w:t>.</w:t>
      </w:r>
    </w:p>
    <w:p w14:paraId="40E2231C" w14:textId="328E7281" w:rsidR="00690FC8" w:rsidRPr="00A85BFB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t>Н</w:t>
      </w:r>
      <w:r w:rsidR="00E11125" w:rsidRPr="00A85BFB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DA2B57" w:rsidRPr="00A85BFB">
        <w:rPr>
          <w:rFonts w:ascii="Times New Roman" w:hAnsi="Times New Roman"/>
          <w:i/>
          <w:sz w:val="24"/>
          <w:szCs w:val="24"/>
        </w:rPr>
        <w:t>–</w:t>
      </w:r>
      <w:r w:rsidR="008F255E" w:rsidRPr="00A85BFB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96ADF29" w14:textId="0FC4CE1B" w:rsidR="00715593" w:rsidRPr="007A7BD9" w:rsidRDefault="00385431" w:rsidP="00715593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85BFB">
        <w:rPr>
          <w:rFonts w:ascii="Times New Roman" w:hAnsi="Times New Roman"/>
          <w:i/>
          <w:sz w:val="24"/>
          <w:szCs w:val="24"/>
        </w:rPr>
        <w:lastRenderedPageBreak/>
        <w:t>И</w:t>
      </w:r>
      <w:r w:rsidR="00E11125" w:rsidRPr="00A85BFB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E10087" w:rsidRPr="00A85BFB">
        <w:rPr>
          <w:rFonts w:ascii="Times New Roman" w:hAnsi="Times New Roman"/>
          <w:i/>
          <w:sz w:val="24"/>
          <w:szCs w:val="24"/>
        </w:rPr>
        <w:t>–</w:t>
      </w:r>
      <w:r w:rsidR="00997E24" w:rsidRPr="00A85BFB">
        <w:rPr>
          <w:rFonts w:ascii="Times New Roman" w:hAnsi="Times New Roman"/>
          <w:i/>
          <w:sz w:val="24"/>
          <w:szCs w:val="24"/>
        </w:rPr>
        <w:t xml:space="preserve"> </w:t>
      </w:r>
      <w:r w:rsidR="00997E24" w:rsidRPr="00A85BFB">
        <w:rPr>
          <w:rFonts w:ascii="Times New Roman" w:hAnsi="Times New Roman"/>
          <w:sz w:val="24"/>
          <w:szCs w:val="24"/>
        </w:rPr>
        <w:t>Отсутствуют</w:t>
      </w:r>
      <w:r w:rsidR="007A7BD9">
        <w:rPr>
          <w:rFonts w:ascii="Times New Roman" w:hAnsi="Times New Roman"/>
          <w:sz w:val="24"/>
          <w:szCs w:val="24"/>
        </w:rPr>
        <w:t>.</w:t>
      </w:r>
    </w:p>
    <w:p w14:paraId="0C23A925" w14:textId="4F1CA0EB" w:rsidR="007A7BD9" w:rsidRDefault="007A7BD9" w:rsidP="007A7BD9">
      <w:pPr>
        <w:pStyle w:val="a8"/>
        <w:spacing w:after="0"/>
        <w:ind w:left="425"/>
        <w:jc w:val="both"/>
        <w:rPr>
          <w:rFonts w:ascii="Times New Roman" w:hAnsi="Times New Roman"/>
          <w:i/>
          <w:sz w:val="24"/>
          <w:szCs w:val="24"/>
        </w:rPr>
      </w:pPr>
    </w:p>
    <w:p w14:paraId="2E88310D" w14:textId="68D931A1" w:rsidR="00715593" w:rsidRDefault="00715593" w:rsidP="0071559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316F5B22" w14:textId="76C40212" w:rsidR="00715593" w:rsidRPr="00715593" w:rsidRDefault="00715593" w:rsidP="00715593">
      <w:pPr>
        <w:pStyle w:val="a8"/>
        <w:numPr>
          <w:ilvl w:val="0"/>
          <w:numId w:val="15"/>
        </w:numPr>
        <w:tabs>
          <w:tab w:val="left" w:pos="993"/>
        </w:tabs>
        <w:spacing w:after="0" w:line="480" w:lineRule="auto"/>
        <w:ind w:left="0" w:firstLine="567"/>
        <w:rPr>
          <w:rFonts w:ascii="Times New Roman" w:hAnsi="Times New Roman"/>
          <w:sz w:val="24"/>
          <w:szCs w:val="24"/>
        </w:rPr>
      </w:pPr>
      <w:r w:rsidRPr="00715593">
        <w:rPr>
          <w:rFonts w:ascii="Times New Roman" w:hAnsi="Times New Roman"/>
          <w:b/>
          <w:sz w:val="24"/>
          <w:szCs w:val="24"/>
        </w:rPr>
        <w:t>График 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5593">
        <w:rPr>
          <w:rFonts w:ascii="Times New Roman" w:hAnsi="Times New Roman"/>
          <w:i/>
          <w:sz w:val="24"/>
          <w:szCs w:val="24"/>
        </w:rPr>
        <w:t xml:space="preserve">– </w:t>
      </w:r>
      <w:r w:rsidRPr="00715593">
        <w:rPr>
          <w:rFonts w:ascii="Times New Roman" w:hAnsi="Times New Roman"/>
          <w:sz w:val="24"/>
          <w:szCs w:val="24"/>
        </w:rPr>
        <w:t>Прилагается (п</w:t>
      </w:r>
      <w:r>
        <w:rPr>
          <w:rFonts w:ascii="Times New Roman" w:hAnsi="Times New Roman"/>
          <w:sz w:val="24"/>
          <w:szCs w:val="24"/>
        </w:rPr>
        <w:t>риложение №1</w:t>
      </w:r>
      <w:r w:rsidRPr="00715593">
        <w:rPr>
          <w:rFonts w:ascii="Times New Roman" w:hAnsi="Times New Roman"/>
          <w:sz w:val="24"/>
          <w:szCs w:val="24"/>
        </w:rPr>
        <w:t>).</w:t>
      </w:r>
    </w:p>
    <w:p w14:paraId="1585DC62" w14:textId="77777777" w:rsidR="00C61702" w:rsidRPr="00A85BFB" w:rsidRDefault="00516A65" w:rsidP="00690FC8">
      <w:pPr>
        <w:spacing w:before="36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3062A78" w14:textId="313B0C9A" w:rsidR="007F6974" w:rsidRDefault="00A32A4A" w:rsidP="00690FC8">
      <w:pPr>
        <w:tabs>
          <w:tab w:val="left" w:pos="709"/>
        </w:tabs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A85BFB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A85BFB">
        <w:rPr>
          <w:rFonts w:ascii="Times New Roman" w:hAnsi="Times New Roman"/>
          <w:sz w:val="24"/>
          <w:szCs w:val="24"/>
        </w:rPr>
        <w:t>mail</w:t>
      </w:r>
      <w:proofErr w:type="spellEnd"/>
      <w:r w:rsidRPr="00A85BF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7E2BCD">
        <w:rPr>
          <w:rFonts w:ascii="Times New Roman" w:hAnsi="Times New Roman"/>
          <w:sz w:val="24"/>
          <w:szCs w:val="24"/>
        </w:rPr>
        <w:t>Н</w:t>
      </w:r>
      <w:r w:rsidRPr="00A85BFB">
        <w:rPr>
          <w:rFonts w:ascii="Times New Roman" w:hAnsi="Times New Roman"/>
          <w:sz w:val="24"/>
          <w:szCs w:val="24"/>
        </w:rPr>
        <w:t xml:space="preserve">ачальник Гидротехнического цеха </w:t>
      </w:r>
      <w:r w:rsidR="00024543" w:rsidRPr="00A85BFB">
        <w:rPr>
          <w:rFonts w:ascii="Times New Roman" w:hAnsi="Times New Roman"/>
          <w:sz w:val="24"/>
          <w:szCs w:val="24"/>
        </w:rPr>
        <w:t>–</w:t>
      </w:r>
      <w:r w:rsidRPr="00A85BFB">
        <w:rPr>
          <w:rFonts w:ascii="Times New Roman" w:hAnsi="Times New Roman"/>
          <w:sz w:val="24"/>
          <w:szCs w:val="24"/>
        </w:rPr>
        <w:t xml:space="preserve"> </w:t>
      </w:r>
      <w:r w:rsidR="00024543" w:rsidRPr="00A85BFB">
        <w:rPr>
          <w:rFonts w:ascii="Times New Roman" w:hAnsi="Times New Roman"/>
          <w:sz w:val="24"/>
          <w:szCs w:val="24"/>
        </w:rPr>
        <w:t>Абдурахимов Гиес</w:t>
      </w:r>
      <w:r w:rsidR="00D57904" w:rsidRPr="00A85BFB">
        <w:rPr>
          <w:rFonts w:ascii="Times New Roman" w:hAnsi="Times New Roman"/>
          <w:sz w:val="24"/>
          <w:szCs w:val="24"/>
        </w:rPr>
        <w:t xml:space="preserve">иддин </w:t>
      </w:r>
      <w:r w:rsidR="00024543" w:rsidRPr="00A85BFB">
        <w:rPr>
          <w:rFonts w:ascii="Times New Roman" w:hAnsi="Times New Roman"/>
          <w:sz w:val="24"/>
          <w:szCs w:val="24"/>
        </w:rPr>
        <w:t>Каромиддинович</w:t>
      </w:r>
      <w:r w:rsidRPr="00A85BFB">
        <w:rPr>
          <w:rFonts w:ascii="Times New Roman" w:hAnsi="Times New Roman"/>
          <w:sz w:val="24"/>
          <w:szCs w:val="24"/>
        </w:rPr>
        <w:t>, тел: 900-09-</w:t>
      </w:r>
      <w:r w:rsidR="00024543" w:rsidRPr="00A85BFB">
        <w:rPr>
          <w:rFonts w:ascii="Times New Roman" w:hAnsi="Times New Roman"/>
          <w:sz w:val="24"/>
          <w:szCs w:val="24"/>
        </w:rPr>
        <w:t>50</w:t>
      </w:r>
      <w:r w:rsidRPr="00A85BFB">
        <w:rPr>
          <w:rFonts w:ascii="Times New Roman" w:hAnsi="Times New Roman"/>
          <w:sz w:val="24"/>
          <w:szCs w:val="24"/>
        </w:rPr>
        <w:t>-</w:t>
      </w:r>
      <w:r w:rsidR="00024543" w:rsidRPr="00A85BFB">
        <w:rPr>
          <w:rFonts w:ascii="Times New Roman" w:hAnsi="Times New Roman"/>
          <w:sz w:val="24"/>
          <w:szCs w:val="24"/>
        </w:rPr>
        <w:t>29</w:t>
      </w:r>
      <w:r w:rsidRPr="00A85BFB">
        <w:rPr>
          <w:rFonts w:ascii="Times New Roman" w:hAnsi="Times New Roman"/>
          <w:sz w:val="24"/>
          <w:szCs w:val="24"/>
        </w:rPr>
        <w:t>, E-</w:t>
      </w:r>
      <w:proofErr w:type="spellStart"/>
      <w:r w:rsidRPr="00A85BFB">
        <w:rPr>
          <w:rFonts w:ascii="Times New Roman" w:hAnsi="Times New Roman"/>
          <w:sz w:val="24"/>
          <w:szCs w:val="24"/>
        </w:rPr>
        <w:t>mail</w:t>
      </w:r>
      <w:proofErr w:type="spellEnd"/>
      <w:r w:rsidRPr="00A85BFB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FF60B0" w:rsidRPr="008B32B3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D01B89" w:rsidRPr="00A85BFB">
        <w:rPr>
          <w:rFonts w:ascii="Times New Roman" w:hAnsi="Times New Roman"/>
          <w:sz w:val="24"/>
          <w:szCs w:val="24"/>
        </w:rPr>
        <w:t>,</w:t>
      </w:r>
      <w:r w:rsidR="00743E1B" w:rsidRPr="00A85BFB">
        <w:rPr>
          <w:rFonts w:ascii="Times New Roman" w:hAnsi="Times New Roman"/>
          <w:sz w:val="24"/>
          <w:szCs w:val="24"/>
        </w:rPr>
        <w:t xml:space="preserve"> </w:t>
      </w:r>
      <w:r w:rsidR="00017622" w:rsidRPr="00017622">
        <w:rPr>
          <w:rFonts w:ascii="Times New Roman" w:hAnsi="Times New Roman"/>
          <w:sz w:val="24"/>
          <w:szCs w:val="24"/>
        </w:rPr>
        <w:t xml:space="preserve">ведущий инженер Гидротехнического цеха – </w:t>
      </w:r>
      <w:proofErr w:type="spellStart"/>
      <w:r w:rsidR="00017622" w:rsidRPr="00017622">
        <w:rPr>
          <w:rFonts w:ascii="Times New Roman" w:hAnsi="Times New Roman"/>
          <w:sz w:val="24"/>
          <w:szCs w:val="24"/>
        </w:rPr>
        <w:t>Нарзуллоев</w:t>
      </w:r>
      <w:proofErr w:type="spellEnd"/>
      <w:r w:rsidR="00017622" w:rsidRPr="0001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7622" w:rsidRPr="00017622">
        <w:rPr>
          <w:rFonts w:ascii="Times New Roman" w:hAnsi="Times New Roman"/>
          <w:sz w:val="24"/>
          <w:szCs w:val="24"/>
        </w:rPr>
        <w:t>Фарход</w:t>
      </w:r>
      <w:proofErr w:type="spellEnd"/>
      <w:r w:rsidR="00017622" w:rsidRPr="0001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7622" w:rsidRPr="00017622">
        <w:rPr>
          <w:rFonts w:ascii="Times New Roman" w:hAnsi="Times New Roman"/>
          <w:sz w:val="24"/>
          <w:szCs w:val="24"/>
        </w:rPr>
        <w:t>Абдуллоевич</w:t>
      </w:r>
      <w:proofErr w:type="spellEnd"/>
      <w:r w:rsidR="00017622" w:rsidRPr="00017622">
        <w:rPr>
          <w:rFonts w:ascii="Times New Roman" w:hAnsi="Times New Roman"/>
          <w:sz w:val="24"/>
          <w:szCs w:val="24"/>
        </w:rPr>
        <w:t xml:space="preserve">  , тел: 900-09-50-27,  E-</w:t>
      </w:r>
      <w:proofErr w:type="spellStart"/>
      <w:r w:rsidR="00017622" w:rsidRPr="00017622">
        <w:rPr>
          <w:rFonts w:ascii="Times New Roman" w:hAnsi="Times New Roman"/>
          <w:sz w:val="24"/>
          <w:szCs w:val="24"/>
        </w:rPr>
        <w:t>mail</w:t>
      </w:r>
      <w:proofErr w:type="spellEnd"/>
      <w:r w:rsidR="00017622" w:rsidRPr="00017622">
        <w:rPr>
          <w:rFonts w:ascii="Times New Roman" w:hAnsi="Times New Roman"/>
          <w:sz w:val="24"/>
          <w:szCs w:val="24"/>
        </w:rPr>
        <w:t>: gtcsges-1@sangtuda.com.</w:t>
      </w:r>
    </w:p>
    <w:p w14:paraId="03B8BD8C" w14:textId="77777777" w:rsidR="007A7BD9" w:rsidRDefault="007A7BD9" w:rsidP="007A7BD9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5C8E6D3B" w14:textId="0000314C" w:rsidR="00CB5D54" w:rsidRPr="00415AEE" w:rsidRDefault="007A7BD9" w:rsidP="007A7BD9">
      <w:pPr>
        <w:spacing w:after="0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</w:t>
      </w:r>
      <w:r w:rsidR="007E2BCD">
        <w:rPr>
          <w:rFonts w:ascii="Times New Roman" w:hAnsi="Times New Roman"/>
          <w:bCs/>
          <w:sz w:val="24"/>
          <w:szCs w:val="24"/>
        </w:rPr>
        <w:t xml:space="preserve">ачальник </w:t>
      </w:r>
      <w:r w:rsidR="006D2739" w:rsidRPr="006D2739">
        <w:rPr>
          <w:rFonts w:ascii="Times New Roman" w:hAnsi="Times New Roman"/>
          <w:bCs/>
          <w:sz w:val="24"/>
          <w:szCs w:val="24"/>
        </w:rPr>
        <w:t xml:space="preserve">ГТЦ </w:t>
      </w:r>
      <w:r w:rsidR="006D2739">
        <w:rPr>
          <w:rFonts w:ascii="Times New Roman" w:hAnsi="Times New Roman"/>
          <w:bCs/>
          <w:sz w:val="24"/>
          <w:szCs w:val="24"/>
        </w:rPr>
        <w:tab/>
      </w:r>
      <w:r w:rsidR="00017622">
        <w:rPr>
          <w:rFonts w:ascii="Times New Roman" w:hAnsi="Times New Roman"/>
          <w:bCs/>
          <w:sz w:val="24"/>
          <w:szCs w:val="24"/>
        </w:rPr>
        <w:t xml:space="preserve">           </w:t>
      </w:r>
      <w:r w:rsidR="006D2739" w:rsidRPr="006D2739">
        <w:rPr>
          <w:rFonts w:ascii="Times New Roman" w:hAnsi="Times New Roman"/>
          <w:bCs/>
          <w:sz w:val="24"/>
          <w:szCs w:val="24"/>
        </w:rPr>
        <w:t xml:space="preserve">_______________ </w:t>
      </w:r>
      <w:r w:rsidR="006D2739">
        <w:rPr>
          <w:rFonts w:ascii="Times New Roman" w:hAnsi="Times New Roman"/>
          <w:bCs/>
          <w:sz w:val="24"/>
          <w:szCs w:val="24"/>
        </w:rPr>
        <w:tab/>
      </w:r>
      <w:r w:rsidR="00017622">
        <w:rPr>
          <w:rFonts w:ascii="Times New Roman" w:hAnsi="Times New Roman"/>
          <w:bCs/>
          <w:sz w:val="24"/>
          <w:szCs w:val="24"/>
        </w:rPr>
        <w:t xml:space="preserve">           </w:t>
      </w:r>
      <w:r w:rsidR="006D2739" w:rsidRPr="006D2739">
        <w:rPr>
          <w:rFonts w:ascii="Times New Roman" w:hAnsi="Times New Roman"/>
          <w:bCs/>
          <w:sz w:val="24"/>
          <w:szCs w:val="24"/>
        </w:rPr>
        <w:t>Абдурахимов Г.К.</w:t>
      </w:r>
    </w:p>
    <w:sectPr w:rsidR="00CB5D54" w:rsidRPr="00415AEE" w:rsidSect="00304D46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F5D51" w14:textId="77777777" w:rsidR="008F2626" w:rsidRDefault="008F2626" w:rsidP="00E11125">
      <w:pPr>
        <w:spacing w:after="0" w:line="240" w:lineRule="auto"/>
      </w:pPr>
      <w:r>
        <w:separator/>
      </w:r>
    </w:p>
  </w:endnote>
  <w:endnote w:type="continuationSeparator" w:id="0">
    <w:p w14:paraId="4E1E7F52" w14:textId="77777777" w:rsidR="008F2626" w:rsidRDefault="008F262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DA304" w14:textId="77777777" w:rsidR="008F2626" w:rsidRDefault="008F2626" w:rsidP="00E11125">
      <w:pPr>
        <w:spacing w:after="0" w:line="240" w:lineRule="auto"/>
      </w:pPr>
      <w:r>
        <w:separator/>
      </w:r>
    </w:p>
  </w:footnote>
  <w:footnote w:type="continuationSeparator" w:id="0">
    <w:p w14:paraId="064BC159" w14:textId="77777777" w:rsidR="008F2626" w:rsidRDefault="008F2626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771CC"/>
    <w:multiLevelType w:val="hybridMultilevel"/>
    <w:tmpl w:val="4B929B18"/>
    <w:lvl w:ilvl="0" w:tplc="4808B14E">
      <w:start w:val="2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4C70F9"/>
    <w:multiLevelType w:val="hybridMultilevel"/>
    <w:tmpl w:val="A5309B04"/>
    <w:lvl w:ilvl="0" w:tplc="041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4997399"/>
    <w:multiLevelType w:val="hybridMultilevel"/>
    <w:tmpl w:val="A67670CC"/>
    <w:lvl w:ilvl="0" w:tplc="9B2201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2B17B6"/>
    <w:multiLevelType w:val="hybridMultilevel"/>
    <w:tmpl w:val="AB02E9F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72585"/>
    <w:multiLevelType w:val="hybridMultilevel"/>
    <w:tmpl w:val="23F03BA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8517E"/>
    <w:multiLevelType w:val="hybridMultilevel"/>
    <w:tmpl w:val="3CAAC2B8"/>
    <w:lvl w:ilvl="0" w:tplc="166CACE2">
      <w:start w:val="2"/>
      <w:numFmt w:val="bullet"/>
      <w:lvlText w:val="-"/>
      <w:lvlJc w:val="left"/>
      <w:pPr>
        <w:ind w:left="1865" w:hanging="360"/>
      </w:pPr>
      <w:rPr>
        <w:rFonts w:ascii="Times New Roman Tj" w:eastAsia="Times New Roman" w:hAnsi="Times New Roman Tj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9" w15:restartNumberingAfterBreak="0">
    <w:nsid w:val="3561017A"/>
    <w:multiLevelType w:val="hybridMultilevel"/>
    <w:tmpl w:val="6BB09E3A"/>
    <w:lvl w:ilvl="0" w:tplc="1E40C4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839DD"/>
    <w:multiLevelType w:val="hybridMultilevel"/>
    <w:tmpl w:val="3B604E5C"/>
    <w:lvl w:ilvl="0" w:tplc="77E2B20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7A6A85"/>
    <w:multiLevelType w:val="hybridMultilevel"/>
    <w:tmpl w:val="0B4E147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9436A29"/>
    <w:multiLevelType w:val="hybridMultilevel"/>
    <w:tmpl w:val="021E9F34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B850BB3"/>
    <w:multiLevelType w:val="hybridMultilevel"/>
    <w:tmpl w:val="16BA6034"/>
    <w:lvl w:ilvl="0" w:tplc="289C6B82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20378A"/>
    <w:multiLevelType w:val="hybridMultilevel"/>
    <w:tmpl w:val="C09CAD8E"/>
    <w:lvl w:ilvl="0" w:tplc="4808B14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6E640F"/>
    <w:multiLevelType w:val="hybridMultilevel"/>
    <w:tmpl w:val="406269EC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5"/>
  </w:num>
  <w:num w:numId="5">
    <w:abstractNumId w:val="20"/>
  </w:num>
  <w:num w:numId="6">
    <w:abstractNumId w:val="21"/>
  </w:num>
  <w:num w:numId="7">
    <w:abstractNumId w:val="7"/>
  </w:num>
  <w:num w:numId="8">
    <w:abstractNumId w:val="11"/>
  </w:num>
  <w:num w:numId="9">
    <w:abstractNumId w:val="4"/>
  </w:num>
  <w:num w:numId="10">
    <w:abstractNumId w:val="17"/>
  </w:num>
  <w:num w:numId="11">
    <w:abstractNumId w:val="13"/>
  </w:num>
  <w:num w:numId="12">
    <w:abstractNumId w:val="19"/>
  </w:num>
  <w:num w:numId="13">
    <w:abstractNumId w:val="10"/>
  </w:num>
  <w:num w:numId="14">
    <w:abstractNumId w:val="2"/>
  </w:num>
  <w:num w:numId="15">
    <w:abstractNumId w:val="16"/>
  </w:num>
  <w:num w:numId="16">
    <w:abstractNumId w:val="5"/>
  </w:num>
  <w:num w:numId="17">
    <w:abstractNumId w:val="18"/>
  </w:num>
  <w:num w:numId="18">
    <w:abstractNumId w:val="6"/>
  </w:num>
  <w:num w:numId="19">
    <w:abstractNumId w:val="14"/>
  </w:num>
  <w:num w:numId="20">
    <w:abstractNumId w:val="3"/>
  </w:num>
  <w:num w:numId="21">
    <w:abstractNumId w:val="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3416"/>
    <w:rsid w:val="000066A9"/>
    <w:rsid w:val="00007CD7"/>
    <w:rsid w:val="00012F9F"/>
    <w:rsid w:val="000144D0"/>
    <w:rsid w:val="000159B2"/>
    <w:rsid w:val="00017622"/>
    <w:rsid w:val="00021AA0"/>
    <w:rsid w:val="0002378D"/>
    <w:rsid w:val="00024543"/>
    <w:rsid w:val="00025D34"/>
    <w:rsid w:val="0003219E"/>
    <w:rsid w:val="000339F3"/>
    <w:rsid w:val="00040168"/>
    <w:rsid w:val="00043B57"/>
    <w:rsid w:val="0004428A"/>
    <w:rsid w:val="00044DBF"/>
    <w:rsid w:val="00045AFE"/>
    <w:rsid w:val="00046296"/>
    <w:rsid w:val="000463B6"/>
    <w:rsid w:val="00046862"/>
    <w:rsid w:val="000475EF"/>
    <w:rsid w:val="00047AFE"/>
    <w:rsid w:val="00052160"/>
    <w:rsid w:val="000639AC"/>
    <w:rsid w:val="0006424F"/>
    <w:rsid w:val="00072BD2"/>
    <w:rsid w:val="00072F26"/>
    <w:rsid w:val="000740AD"/>
    <w:rsid w:val="00087375"/>
    <w:rsid w:val="00087FE1"/>
    <w:rsid w:val="0009725E"/>
    <w:rsid w:val="000A2297"/>
    <w:rsid w:val="000A38E8"/>
    <w:rsid w:val="000A39D1"/>
    <w:rsid w:val="000A66BA"/>
    <w:rsid w:val="000B0258"/>
    <w:rsid w:val="000B121A"/>
    <w:rsid w:val="000B1C0C"/>
    <w:rsid w:val="000B275B"/>
    <w:rsid w:val="000B70E5"/>
    <w:rsid w:val="000C3617"/>
    <w:rsid w:val="000C4DF4"/>
    <w:rsid w:val="000D0B6E"/>
    <w:rsid w:val="000D391E"/>
    <w:rsid w:val="000D57C4"/>
    <w:rsid w:val="000D6C1A"/>
    <w:rsid w:val="000D753A"/>
    <w:rsid w:val="000F4F38"/>
    <w:rsid w:val="00102C04"/>
    <w:rsid w:val="00107E7C"/>
    <w:rsid w:val="00111A01"/>
    <w:rsid w:val="00135308"/>
    <w:rsid w:val="00135F04"/>
    <w:rsid w:val="0014053B"/>
    <w:rsid w:val="00146C89"/>
    <w:rsid w:val="00153A28"/>
    <w:rsid w:val="00155ABF"/>
    <w:rsid w:val="00156654"/>
    <w:rsid w:val="001603B8"/>
    <w:rsid w:val="0016367C"/>
    <w:rsid w:val="0016610B"/>
    <w:rsid w:val="00170B64"/>
    <w:rsid w:val="00174DA4"/>
    <w:rsid w:val="00175711"/>
    <w:rsid w:val="00177C19"/>
    <w:rsid w:val="00177C98"/>
    <w:rsid w:val="00182337"/>
    <w:rsid w:val="001904BF"/>
    <w:rsid w:val="00191596"/>
    <w:rsid w:val="00192FC6"/>
    <w:rsid w:val="00193BF2"/>
    <w:rsid w:val="00193CCA"/>
    <w:rsid w:val="0019743D"/>
    <w:rsid w:val="001A0432"/>
    <w:rsid w:val="001A145F"/>
    <w:rsid w:val="001A183F"/>
    <w:rsid w:val="001A298E"/>
    <w:rsid w:val="001A4F17"/>
    <w:rsid w:val="001A5977"/>
    <w:rsid w:val="001B2D12"/>
    <w:rsid w:val="001B7F84"/>
    <w:rsid w:val="001C0CE3"/>
    <w:rsid w:val="001C154D"/>
    <w:rsid w:val="001C38A3"/>
    <w:rsid w:val="001C4760"/>
    <w:rsid w:val="001C72F7"/>
    <w:rsid w:val="001D0A14"/>
    <w:rsid w:val="001D2055"/>
    <w:rsid w:val="001D46B6"/>
    <w:rsid w:val="001D4956"/>
    <w:rsid w:val="001E012F"/>
    <w:rsid w:val="001E1B59"/>
    <w:rsid w:val="001E32EE"/>
    <w:rsid w:val="001E60D9"/>
    <w:rsid w:val="001E66B9"/>
    <w:rsid w:val="001E7D9A"/>
    <w:rsid w:val="001F052D"/>
    <w:rsid w:val="001F0C58"/>
    <w:rsid w:val="001F2F84"/>
    <w:rsid w:val="001F3BB1"/>
    <w:rsid w:val="0020381C"/>
    <w:rsid w:val="002159D5"/>
    <w:rsid w:val="00215EB1"/>
    <w:rsid w:val="002226B9"/>
    <w:rsid w:val="0022288D"/>
    <w:rsid w:val="002338F2"/>
    <w:rsid w:val="00241BA9"/>
    <w:rsid w:val="002423BB"/>
    <w:rsid w:val="00245916"/>
    <w:rsid w:val="00245EB6"/>
    <w:rsid w:val="0024789B"/>
    <w:rsid w:val="00252329"/>
    <w:rsid w:val="00260BE0"/>
    <w:rsid w:val="00267914"/>
    <w:rsid w:val="00275ACC"/>
    <w:rsid w:val="00275B9C"/>
    <w:rsid w:val="00275EBE"/>
    <w:rsid w:val="0027713F"/>
    <w:rsid w:val="00281D39"/>
    <w:rsid w:val="00287E0E"/>
    <w:rsid w:val="00292D84"/>
    <w:rsid w:val="002A2548"/>
    <w:rsid w:val="002A30B7"/>
    <w:rsid w:val="002A39D4"/>
    <w:rsid w:val="002A4ADD"/>
    <w:rsid w:val="002A4C66"/>
    <w:rsid w:val="002B4739"/>
    <w:rsid w:val="002C4F14"/>
    <w:rsid w:val="002C50D3"/>
    <w:rsid w:val="002C71E5"/>
    <w:rsid w:val="002E2817"/>
    <w:rsid w:val="002E4F9D"/>
    <w:rsid w:val="002E551B"/>
    <w:rsid w:val="002F4F23"/>
    <w:rsid w:val="002F5E29"/>
    <w:rsid w:val="003022A8"/>
    <w:rsid w:val="00304D46"/>
    <w:rsid w:val="003165D3"/>
    <w:rsid w:val="003324F5"/>
    <w:rsid w:val="003333BC"/>
    <w:rsid w:val="00337BB5"/>
    <w:rsid w:val="00341730"/>
    <w:rsid w:val="00342B45"/>
    <w:rsid w:val="00347C67"/>
    <w:rsid w:val="00347FCF"/>
    <w:rsid w:val="00352372"/>
    <w:rsid w:val="003529D3"/>
    <w:rsid w:val="0035436A"/>
    <w:rsid w:val="00356206"/>
    <w:rsid w:val="003649EE"/>
    <w:rsid w:val="003677BB"/>
    <w:rsid w:val="00371220"/>
    <w:rsid w:val="00383ECD"/>
    <w:rsid w:val="00384259"/>
    <w:rsid w:val="003847CF"/>
    <w:rsid w:val="00385431"/>
    <w:rsid w:val="003A176E"/>
    <w:rsid w:val="003A4FC2"/>
    <w:rsid w:val="003B0400"/>
    <w:rsid w:val="003B49B9"/>
    <w:rsid w:val="003C3283"/>
    <w:rsid w:val="003C33D1"/>
    <w:rsid w:val="003D0630"/>
    <w:rsid w:val="003D0D25"/>
    <w:rsid w:val="003D4168"/>
    <w:rsid w:val="003D762B"/>
    <w:rsid w:val="003E4705"/>
    <w:rsid w:val="003E4885"/>
    <w:rsid w:val="003E4CFE"/>
    <w:rsid w:val="003E56AB"/>
    <w:rsid w:val="003F1CF4"/>
    <w:rsid w:val="003F46EC"/>
    <w:rsid w:val="003F5AD0"/>
    <w:rsid w:val="003F5B68"/>
    <w:rsid w:val="00403403"/>
    <w:rsid w:val="00405BD9"/>
    <w:rsid w:val="00415AEE"/>
    <w:rsid w:val="00423B6C"/>
    <w:rsid w:val="00426A7F"/>
    <w:rsid w:val="00431956"/>
    <w:rsid w:val="00432A0C"/>
    <w:rsid w:val="00435263"/>
    <w:rsid w:val="00440F4F"/>
    <w:rsid w:val="004418DA"/>
    <w:rsid w:val="004478D3"/>
    <w:rsid w:val="0044797D"/>
    <w:rsid w:val="00447DCF"/>
    <w:rsid w:val="00450F5B"/>
    <w:rsid w:val="0046262B"/>
    <w:rsid w:val="004709DA"/>
    <w:rsid w:val="0047401A"/>
    <w:rsid w:val="0047588E"/>
    <w:rsid w:val="00476FE6"/>
    <w:rsid w:val="00484A26"/>
    <w:rsid w:val="004850B6"/>
    <w:rsid w:val="004860EB"/>
    <w:rsid w:val="00486426"/>
    <w:rsid w:val="004870EE"/>
    <w:rsid w:val="004919EC"/>
    <w:rsid w:val="004A4AD1"/>
    <w:rsid w:val="004A6936"/>
    <w:rsid w:val="004A7623"/>
    <w:rsid w:val="004B08ED"/>
    <w:rsid w:val="004B7A27"/>
    <w:rsid w:val="004C0124"/>
    <w:rsid w:val="004C403A"/>
    <w:rsid w:val="004C4264"/>
    <w:rsid w:val="004C62FB"/>
    <w:rsid w:val="004C685B"/>
    <w:rsid w:val="004C6BBD"/>
    <w:rsid w:val="004D0FBA"/>
    <w:rsid w:val="004D1977"/>
    <w:rsid w:val="004D27BD"/>
    <w:rsid w:val="004D425E"/>
    <w:rsid w:val="004D6F97"/>
    <w:rsid w:val="004E0228"/>
    <w:rsid w:val="004E099C"/>
    <w:rsid w:val="004E1B26"/>
    <w:rsid w:val="004E30A2"/>
    <w:rsid w:val="004E4E1F"/>
    <w:rsid w:val="004F7411"/>
    <w:rsid w:val="00501D6B"/>
    <w:rsid w:val="00507801"/>
    <w:rsid w:val="00511905"/>
    <w:rsid w:val="00513B76"/>
    <w:rsid w:val="0051534D"/>
    <w:rsid w:val="00516A65"/>
    <w:rsid w:val="00520273"/>
    <w:rsid w:val="00523096"/>
    <w:rsid w:val="00524766"/>
    <w:rsid w:val="00524981"/>
    <w:rsid w:val="00525FD7"/>
    <w:rsid w:val="00531180"/>
    <w:rsid w:val="0053691C"/>
    <w:rsid w:val="00537650"/>
    <w:rsid w:val="0054129B"/>
    <w:rsid w:val="00545F34"/>
    <w:rsid w:val="00546971"/>
    <w:rsid w:val="00546C5D"/>
    <w:rsid w:val="005509A6"/>
    <w:rsid w:val="00551F4F"/>
    <w:rsid w:val="005609DD"/>
    <w:rsid w:val="0056250D"/>
    <w:rsid w:val="00565966"/>
    <w:rsid w:val="00567780"/>
    <w:rsid w:val="005700DC"/>
    <w:rsid w:val="00582437"/>
    <w:rsid w:val="005828F1"/>
    <w:rsid w:val="0058341A"/>
    <w:rsid w:val="005928FE"/>
    <w:rsid w:val="005A50F1"/>
    <w:rsid w:val="005A6FD8"/>
    <w:rsid w:val="005B10DA"/>
    <w:rsid w:val="005B3715"/>
    <w:rsid w:val="005B3B26"/>
    <w:rsid w:val="005B506D"/>
    <w:rsid w:val="005B579C"/>
    <w:rsid w:val="005B597B"/>
    <w:rsid w:val="005B7454"/>
    <w:rsid w:val="005C0415"/>
    <w:rsid w:val="005C1227"/>
    <w:rsid w:val="005C1456"/>
    <w:rsid w:val="005C3621"/>
    <w:rsid w:val="005C42B5"/>
    <w:rsid w:val="005C55F7"/>
    <w:rsid w:val="005C6065"/>
    <w:rsid w:val="005D470A"/>
    <w:rsid w:val="005D5379"/>
    <w:rsid w:val="005D66D0"/>
    <w:rsid w:val="005D6874"/>
    <w:rsid w:val="005E079C"/>
    <w:rsid w:val="005E39A9"/>
    <w:rsid w:val="005E39B5"/>
    <w:rsid w:val="005F1B1D"/>
    <w:rsid w:val="005F45E0"/>
    <w:rsid w:val="005F6C37"/>
    <w:rsid w:val="006024F0"/>
    <w:rsid w:val="00603CDD"/>
    <w:rsid w:val="006064D9"/>
    <w:rsid w:val="00612661"/>
    <w:rsid w:val="00621D21"/>
    <w:rsid w:val="00622750"/>
    <w:rsid w:val="00627A35"/>
    <w:rsid w:val="00627ED2"/>
    <w:rsid w:val="006362D4"/>
    <w:rsid w:val="0064070D"/>
    <w:rsid w:val="00642C68"/>
    <w:rsid w:val="006445FD"/>
    <w:rsid w:val="00645722"/>
    <w:rsid w:val="00651CAA"/>
    <w:rsid w:val="00660D91"/>
    <w:rsid w:val="00660FCA"/>
    <w:rsid w:val="00662592"/>
    <w:rsid w:val="00665C25"/>
    <w:rsid w:val="0066627B"/>
    <w:rsid w:val="006663EB"/>
    <w:rsid w:val="00667181"/>
    <w:rsid w:val="00667F2B"/>
    <w:rsid w:val="006706A1"/>
    <w:rsid w:val="00670BC3"/>
    <w:rsid w:val="00672E04"/>
    <w:rsid w:val="0067347D"/>
    <w:rsid w:val="006759D7"/>
    <w:rsid w:val="006775A4"/>
    <w:rsid w:val="00680012"/>
    <w:rsid w:val="006836CD"/>
    <w:rsid w:val="00690FC8"/>
    <w:rsid w:val="006930E0"/>
    <w:rsid w:val="00694160"/>
    <w:rsid w:val="006A1292"/>
    <w:rsid w:val="006A44DF"/>
    <w:rsid w:val="006A49B9"/>
    <w:rsid w:val="006B6376"/>
    <w:rsid w:val="006C7514"/>
    <w:rsid w:val="006D07A3"/>
    <w:rsid w:val="006D2739"/>
    <w:rsid w:val="006E0094"/>
    <w:rsid w:val="006E359B"/>
    <w:rsid w:val="006E3E58"/>
    <w:rsid w:val="006F009E"/>
    <w:rsid w:val="006F2F23"/>
    <w:rsid w:val="006F49C6"/>
    <w:rsid w:val="006F60FF"/>
    <w:rsid w:val="006F785C"/>
    <w:rsid w:val="007000C6"/>
    <w:rsid w:val="007026E5"/>
    <w:rsid w:val="00704F5D"/>
    <w:rsid w:val="00705330"/>
    <w:rsid w:val="00713E12"/>
    <w:rsid w:val="00715593"/>
    <w:rsid w:val="00723852"/>
    <w:rsid w:val="00727276"/>
    <w:rsid w:val="00730574"/>
    <w:rsid w:val="00731C17"/>
    <w:rsid w:val="0073721A"/>
    <w:rsid w:val="0074029A"/>
    <w:rsid w:val="007403DA"/>
    <w:rsid w:val="0074165C"/>
    <w:rsid w:val="00743E1B"/>
    <w:rsid w:val="00744F05"/>
    <w:rsid w:val="00746951"/>
    <w:rsid w:val="00754250"/>
    <w:rsid w:val="00761F7D"/>
    <w:rsid w:val="00762745"/>
    <w:rsid w:val="00763ED3"/>
    <w:rsid w:val="00774DBE"/>
    <w:rsid w:val="00775024"/>
    <w:rsid w:val="00791ADC"/>
    <w:rsid w:val="00791E8B"/>
    <w:rsid w:val="007A021F"/>
    <w:rsid w:val="007A0CEA"/>
    <w:rsid w:val="007A1D66"/>
    <w:rsid w:val="007A1EBA"/>
    <w:rsid w:val="007A3C59"/>
    <w:rsid w:val="007A47B6"/>
    <w:rsid w:val="007A7BD9"/>
    <w:rsid w:val="007B137A"/>
    <w:rsid w:val="007B1FC1"/>
    <w:rsid w:val="007C2F5E"/>
    <w:rsid w:val="007C5D56"/>
    <w:rsid w:val="007D4913"/>
    <w:rsid w:val="007D4CEF"/>
    <w:rsid w:val="007E2BCD"/>
    <w:rsid w:val="007E3457"/>
    <w:rsid w:val="007E7B9F"/>
    <w:rsid w:val="007F22E5"/>
    <w:rsid w:val="007F23FC"/>
    <w:rsid w:val="007F2F3F"/>
    <w:rsid w:val="007F6974"/>
    <w:rsid w:val="007F7337"/>
    <w:rsid w:val="008030CF"/>
    <w:rsid w:val="00805B5B"/>
    <w:rsid w:val="008112B4"/>
    <w:rsid w:val="00813F7E"/>
    <w:rsid w:val="008148CF"/>
    <w:rsid w:val="0081516A"/>
    <w:rsid w:val="00820684"/>
    <w:rsid w:val="00821A22"/>
    <w:rsid w:val="008236E8"/>
    <w:rsid w:val="00824AA2"/>
    <w:rsid w:val="00832696"/>
    <w:rsid w:val="008348CC"/>
    <w:rsid w:val="00836029"/>
    <w:rsid w:val="008410B6"/>
    <w:rsid w:val="008412C0"/>
    <w:rsid w:val="008471B4"/>
    <w:rsid w:val="00861404"/>
    <w:rsid w:val="00864238"/>
    <w:rsid w:val="0087384A"/>
    <w:rsid w:val="00875EB8"/>
    <w:rsid w:val="008801E2"/>
    <w:rsid w:val="00883298"/>
    <w:rsid w:val="00890A50"/>
    <w:rsid w:val="00892C4C"/>
    <w:rsid w:val="008A08F2"/>
    <w:rsid w:val="008A35F4"/>
    <w:rsid w:val="008A559E"/>
    <w:rsid w:val="008B10CC"/>
    <w:rsid w:val="008B58D8"/>
    <w:rsid w:val="008B5CCB"/>
    <w:rsid w:val="008C1C1B"/>
    <w:rsid w:val="008C2188"/>
    <w:rsid w:val="008C7710"/>
    <w:rsid w:val="008D1853"/>
    <w:rsid w:val="008D3454"/>
    <w:rsid w:val="008D4766"/>
    <w:rsid w:val="008E3F8B"/>
    <w:rsid w:val="008E419E"/>
    <w:rsid w:val="008F0DB0"/>
    <w:rsid w:val="008F255E"/>
    <w:rsid w:val="008F2626"/>
    <w:rsid w:val="008F596F"/>
    <w:rsid w:val="008F6D76"/>
    <w:rsid w:val="008F748C"/>
    <w:rsid w:val="00900B14"/>
    <w:rsid w:val="00904717"/>
    <w:rsid w:val="00906204"/>
    <w:rsid w:val="00907F05"/>
    <w:rsid w:val="00915850"/>
    <w:rsid w:val="009165A4"/>
    <w:rsid w:val="00922D65"/>
    <w:rsid w:val="00925848"/>
    <w:rsid w:val="00927EFD"/>
    <w:rsid w:val="00935BE3"/>
    <w:rsid w:val="00940352"/>
    <w:rsid w:val="0094170B"/>
    <w:rsid w:val="00942D41"/>
    <w:rsid w:val="00943431"/>
    <w:rsid w:val="00945A59"/>
    <w:rsid w:val="0095430C"/>
    <w:rsid w:val="00954D6B"/>
    <w:rsid w:val="0095648F"/>
    <w:rsid w:val="0095686D"/>
    <w:rsid w:val="00956D9C"/>
    <w:rsid w:val="0095734C"/>
    <w:rsid w:val="00962D51"/>
    <w:rsid w:val="0096656F"/>
    <w:rsid w:val="00973619"/>
    <w:rsid w:val="00975423"/>
    <w:rsid w:val="0097629D"/>
    <w:rsid w:val="00976DEB"/>
    <w:rsid w:val="00980839"/>
    <w:rsid w:val="00980E61"/>
    <w:rsid w:val="00981F5C"/>
    <w:rsid w:val="00984532"/>
    <w:rsid w:val="00986D55"/>
    <w:rsid w:val="00991A01"/>
    <w:rsid w:val="00993076"/>
    <w:rsid w:val="00997E24"/>
    <w:rsid w:val="009A07F6"/>
    <w:rsid w:val="009A3C2D"/>
    <w:rsid w:val="009A7CFC"/>
    <w:rsid w:val="009B3206"/>
    <w:rsid w:val="009C095A"/>
    <w:rsid w:val="009C11AA"/>
    <w:rsid w:val="009C45BA"/>
    <w:rsid w:val="009C5256"/>
    <w:rsid w:val="009C6F6D"/>
    <w:rsid w:val="009D2906"/>
    <w:rsid w:val="009D29B7"/>
    <w:rsid w:val="009D32DF"/>
    <w:rsid w:val="009D58BA"/>
    <w:rsid w:val="009E68C8"/>
    <w:rsid w:val="009F4BE9"/>
    <w:rsid w:val="009F7523"/>
    <w:rsid w:val="00A00DB9"/>
    <w:rsid w:val="00A0176B"/>
    <w:rsid w:val="00A03AFC"/>
    <w:rsid w:val="00A04E84"/>
    <w:rsid w:val="00A10B64"/>
    <w:rsid w:val="00A11B58"/>
    <w:rsid w:val="00A12927"/>
    <w:rsid w:val="00A13842"/>
    <w:rsid w:val="00A17ED4"/>
    <w:rsid w:val="00A240F6"/>
    <w:rsid w:val="00A32A4A"/>
    <w:rsid w:val="00A32B12"/>
    <w:rsid w:val="00A36323"/>
    <w:rsid w:val="00A43472"/>
    <w:rsid w:val="00A4487E"/>
    <w:rsid w:val="00A47601"/>
    <w:rsid w:val="00A500B1"/>
    <w:rsid w:val="00A65991"/>
    <w:rsid w:val="00A673A6"/>
    <w:rsid w:val="00A7678B"/>
    <w:rsid w:val="00A77BB0"/>
    <w:rsid w:val="00A85BFB"/>
    <w:rsid w:val="00A86B0A"/>
    <w:rsid w:val="00A92B90"/>
    <w:rsid w:val="00A93725"/>
    <w:rsid w:val="00A952B3"/>
    <w:rsid w:val="00A979AB"/>
    <w:rsid w:val="00AA2695"/>
    <w:rsid w:val="00AA6DD5"/>
    <w:rsid w:val="00AC5C80"/>
    <w:rsid w:val="00AC7850"/>
    <w:rsid w:val="00AD2243"/>
    <w:rsid w:val="00AE0043"/>
    <w:rsid w:val="00AE46DF"/>
    <w:rsid w:val="00AF111A"/>
    <w:rsid w:val="00AF1F78"/>
    <w:rsid w:val="00AF3A7C"/>
    <w:rsid w:val="00AF5E7E"/>
    <w:rsid w:val="00B037FF"/>
    <w:rsid w:val="00B1035D"/>
    <w:rsid w:val="00B157F2"/>
    <w:rsid w:val="00B2159C"/>
    <w:rsid w:val="00B21839"/>
    <w:rsid w:val="00B22777"/>
    <w:rsid w:val="00B255BD"/>
    <w:rsid w:val="00B26B0D"/>
    <w:rsid w:val="00B32629"/>
    <w:rsid w:val="00B41548"/>
    <w:rsid w:val="00B560EF"/>
    <w:rsid w:val="00B5750C"/>
    <w:rsid w:val="00B61793"/>
    <w:rsid w:val="00B61F16"/>
    <w:rsid w:val="00B64197"/>
    <w:rsid w:val="00B66B1D"/>
    <w:rsid w:val="00B73563"/>
    <w:rsid w:val="00B76C09"/>
    <w:rsid w:val="00B81C00"/>
    <w:rsid w:val="00B81FB6"/>
    <w:rsid w:val="00B82EAA"/>
    <w:rsid w:val="00B85CC3"/>
    <w:rsid w:val="00B86530"/>
    <w:rsid w:val="00B917E4"/>
    <w:rsid w:val="00B93A51"/>
    <w:rsid w:val="00B9547B"/>
    <w:rsid w:val="00B95B8C"/>
    <w:rsid w:val="00BA7E9C"/>
    <w:rsid w:val="00BB2E4C"/>
    <w:rsid w:val="00BB38A0"/>
    <w:rsid w:val="00BB3F9E"/>
    <w:rsid w:val="00BB56CB"/>
    <w:rsid w:val="00BC00B1"/>
    <w:rsid w:val="00BC39F8"/>
    <w:rsid w:val="00BC58C2"/>
    <w:rsid w:val="00BC6CBD"/>
    <w:rsid w:val="00BC7862"/>
    <w:rsid w:val="00BD2AD0"/>
    <w:rsid w:val="00BD2BCB"/>
    <w:rsid w:val="00BD3E23"/>
    <w:rsid w:val="00BD4A04"/>
    <w:rsid w:val="00BD5ECC"/>
    <w:rsid w:val="00BE0D1F"/>
    <w:rsid w:val="00BE47AA"/>
    <w:rsid w:val="00BF1A61"/>
    <w:rsid w:val="00BF7A60"/>
    <w:rsid w:val="00C00A07"/>
    <w:rsid w:val="00C018DA"/>
    <w:rsid w:val="00C022EE"/>
    <w:rsid w:val="00C0351A"/>
    <w:rsid w:val="00C061B4"/>
    <w:rsid w:val="00C135B7"/>
    <w:rsid w:val="00C14786"/>
    <w:rsid w:val="00C163A9"/>
    <w:rsid w:val="00C217A1"/>
    <w:rsid w:val="00C24C1D"/>
    <w:rsid w:val="00C30298"/>
    <w:rsid w:val="00C33A32"/>
    <w:rsid w:val="00C35293"/>
    <w:rsid w:val="00C5315D"/>
    <w:rsid w:val="00C55008"/>
    <w:rsid w:val="00C56486"/>
    <w:rsid w:val="00C579A9"/>
    <w:rsid w:val="00C61702"/>
    <w:rsid w:val="00C6399C"/>
    <w:rsid w:val="00C669E6"/>
    <w:rsid w:val="00C70A54"/>
    <w:rsid w:val="00C736ED"/>
    <w:rsid w:val="00C74DDE"/>
    <w:rsid w:val="00C74FE1"/>
    <w:rsid w:val="00C85222"/>
    <w:rsid w:val="00C91177"/>
    <w:rsid w:val="00C9129A"/>
    <w:rsid w:val="00C94BE7"/>
    <w:rsid w:val="00CA176C"/>
    <w:rsid w:val="00CA5CD2"/>
    <w:rsid w:val="00CB08B5"/>
    <w:rsid w:val="00CB5D54"/>
    <w:rsid w:val="00CB6778"/>
    <w:rsid w:val="00CB752C"/>
    <w:rsid w:val="00CB7C57"/>
    <w:rsid w:val="00CB7FFA"/>
    <w:rsid w:val="00CC102B"/>
    <w:rsid w:val="00CC227B"/>
    <w:rsid w:val="00CC27A3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B74"/>
    <w:rsid w:val="00CF0EF4"/>
    <w:rsid w:val="00CF3E9B"/>
    <w:rsid w:val="00D01B89"/>
    <w:rsid w:val="00D041E3"/>
    <w:rsid w:val="00D05E02"/>
    <w:rsid w:val="00D06232"/>
    <w:rsid w:val="00D14910"/>
    <w:rsid w:val="00D20F58"/>
    <w:rsid w:val="00D2308F"/>
    <w:rsid w:val="00D23FBA"/>
    <w:rsid w:val="00D265D7"/>
    <w:rsid w:val="00D31A24"/>
    <w:rsid w:val="00D34733"/>
    <w:rsid w:val="00D36375"/>
    <w:rsid w:val="00D370CB"/>
    <w:rsid w:val="00D41CC2"/>
    <w:rsid w:val="00D42A71"/>
    <w:rsid w:val="00D57904"/>
    <w:rsid w:val="00D57F08"/>
    <w:rsid w:val="00D632B0"/>
    <w:rsid w:val="00D6442C"/>
    <w:rsid w:val="00D65C7B"/>
    <w:rsid w:val="00D72D0D"/>
    <w:rsid w:val="00D756B6"/>
    <w:rsid w:val="00D7797A"/>
    <w:rsid w:val="00D90599"/>
    <w:rsid w:val="00D91FFD"/>
    <w:rsid w:val="00D931FD"/>
    <w:rsid w:val="00D95306"/>
    <w:rsid w:val="00D9770B"/>
    <w:rsid w:val="00DA2B57"/>
    <w:rsid w:val="00DA6CE5"/>
    <w:rsid w:val="00DA75BC"/>
    <w:rsid w:val="00DC05B2"/>
    <w:rsid w:val="00DC4043"/>
    <w:rsid w:val="00DD567A"/>
    <w:rsid w:val="00DE17BE"/>
    <w:rsid w:val="00DE4379"/>
    <w:rsid w:val="00DE56F3"/>
    <w:rsid w:val="00DE75E0"/>
    <w:rsid w:val="00DF0AF4"/>
    <w:rsid w:val="00DF0F2E"/>
    <w:rsid w:val="00DF12A1"/>
    <w:rsid w:val="00DF45B3"/>
    <w:rsid w:val="00E00F7F"/>
    <w:rsid w:val="00E05F48"/>
    <w:rsid w:val="00E10087"/>
    <w:rsid w:val="00E11125"/>
    <w:rsid w:val="00E11858"/>
    <w:rsid w:val="00E16A43"/>
    <w:rsid w:val="00E17910"/>
    <w:rsid w:val="00E2230F"/>
    <w:rsid w:val="00E22A58"/>
    <w:rsid w:val="00E2358F"/>
    <w:rsid w:val="00E2769A"/>
    <w:rsid w:val="00E310B3"/>
    <w:rsid w:val="00E329CA"/>
    <w:rsid w:val="00E35EB1"/>
    <w:rsid w:val="00E445E2"/>
    <w:rsid w:val="00E44BAE"/>
    <w:rsid w:val="00E549DF"/>
    <w:rsid w:val="00E55336"/>
    <w:rsid w:val="00E60BC7"/>
    <w:rsid w:val="00E65640"/>
    <w:rsid w:val="00E66EA2"/>
    <w:rsid w:val="00E712F2"/>
    <w:rsid w:val="00E76E06"/>
    <w:rsid w:val="00E7761B"/>
    <w:rsid w:val="00E82E7A"/>
    <w:rsid w:val="00E85F49"/>
    <w:rsid w:val="00E87FB3"/>
    <w:rsid w:val="00E940CC"/>
    <w:rsid w:val="00EA5751"/>
    <w:rsid w:val="00EA779E"/>
    <w:rsid w:val="00EB005D"/>
    <w:rsid w:val="00EB42B5"/>
    <w:rsid w:val="00EC0086"/>
    <w:rsid w:val="00EC0F96"/>
    <w:rsid w:val="00EC1D91"/>
    <w:rsid w:val="00EC470C"/>
    <w:rsid w:val="00EC6A11"/>
    <w:rsid w:val="00EC6C15"/>
    <w:rsid w:val="00EC7E3E"/>
    <w:rsid w:val="00ED283D"/>
    <w:rsid w:val="00ED7875"/>
    <w:rsid w:val="00EE4A4C"/>
    <w:rsid w:val="00EE70AB"/>
    <w:rsid w:val="00EE785E"/>
    <w:rsid w:val="00EF47B3"/>
    <w:rsid w:val="00EF572F"/>
    <w:rsid w:val="00F03BA1"/>
    <w:rsid w:val="00F12D19"/>
    <w:rsid w:val="00F131B4"/>
    <w:rsid w:val="00F15F97"/>
    <w:rsid w:val="00F2303C"/>
    <w:rsid w:val="00F23489"/>
    <w:rsid w:val="00F27E0C"/>
    <w:rsid w:val="00F35211"/>
    <w:rsid w:val="00F44585"/>
    <w:rsid w:val="00F460E6"/>
    <w:rsid w:val="00F466EB"/>
    <w:rsid w:val="00F472B7"/>
    <w:rsid w:val="00F50CDC"/>
    <w:rsid w:val="00F57A47"/>
    <w:rsid w:val="00F63D13"/>
    <w:rsid w:val="00F6505E"/>
    <w:rsid w:val="00F65B55"/>
    <w:rsid w:val="00F70300"/>
    <w:rsid w:val="00F71233"/>
    <w:rsid w:val="00F7491A"/>
    <w:rsid w:val="00F750C9"/>
    <w:rsid w:val="00F7646E"/>
    <w:rsid w:val="00F874EA"/>
    <w:rsid w:val="00F927FD"/>
    <w:rsid w:val="00F93012"/>
    <w:rsid w:val="00F93606"/>
    <w:rsid w:val="00F979F7"/>
    <w:rsid w:val="00FA3180"/>
    <w:rsid w:val="00FA43FB"/>
    <w:rsid w:val="00FB2405"/>
    <w:rsid w:val="00FB444F"/>
    <w:rsid w:val="00FB5736"/>
    <w:rsid w:val="00FB5B4C"/>
    <w:rsid w:val="00FC1180"/>
    <w:rsid w:val="00FC5045"/>
    <w:rsid w:val="00FC6DE7"/>
    <w:rsid w:val="00FD02FA"/>
    <w:rsid w:val="00FD12FA"/>
    <w:rsid w:val="00FD6A3A"/>
    <w:rsid w:val="00FE13FD"/>
    <w:rsid w:val="00FE336B"/>
    <w:rsid w:val="00FE4536"/>
    <w:rsid w:val="00FF19A7"/>
    <w:rsid w:val="00FF2664"/>
    <w:rsid w:val="00FF3049"/>
    <w:rsid w:val="00FF4153"/>
    <w:rsid w:val="00FF503D"/>
    <w:rsid w:val="00FF5C69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05C5EFC9-B957-4FC5-AA17-A6877BCC9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9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.abdurakhim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30</cp:revision>
  <cp:lastPrinted>2024-04-22T07:35:00Z</cp:lastPrinted>
  <dcterms:created xsi:type="dcterms:W3CDTF">2024-04-22T10:23:00Z</dcterms:created>
  <dcterms:modified xsi:type="dcterms:W3CDTF">2025-01-27T05:19:00Z</dcterms:modified>
</cp:coreProperties>
</file>